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3E" w:rsidRDefault="00057C6D">
      <w:pPr>
        <w:spacing w:before="63"/>
        <w:ind w:left="5651"/>
        <w:rPr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директора</w:t>
      </w:r>
    </w:p>
    <w:p w:rsidR="00A32D3E" w:rsidRDefault="00057C6D">
      <w:pPr>
        <w:spacing w:line="322" w:lineRule="exact"/>
        <w:ind w:left="6891"/>
        <w:rPr>
          <w:sz w:val="28"/>
        </w:rPr>
      </w:pPr>
      <w:r>
        <w:rPr>
          <w:sz w:val="28"/>
        </w:rPr>
        <w:t>МБОУ «СОШ №7 имени П.А. Рубанова»</w:t>
      </w:r>
    </w:p>
    <w:p w:rsidR="00A32D3E" w:rsidRDefault="00057C6D">
      <w:pPr>
        <w:spacing w:line="322" w:lineRule="exact"/>
        <w:ind w:left="6928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 w:rsidR="00FF7CE0">
        <w:rPr>
          <w:spacing w:val="-7"/>
          <w:sz w:val="28"/>
        </w:rPr>
        <w:t>1</w:t>
      </w:r>
      <w:r>
        <w:rPr>
          <w:sz w:val="28"/>
        </w:rPr>
        <w:t>5.09.2022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</w:p>
    <w:p w:rsidR="00A32D3E" w:rsidRDefault="00A32D3E">
      <w:pPr>
        <w:pStyle w:val="a3"/>
        <w:spacing w:before="1"/>
        <w:ind w:left="0" w:firstLine="0"/>
      </w:pPr>
    </w:p>
    <w:p w:rsidR="00057C6D" w:rsidRDefault="00057C6D" w:rsidP="00057C6D">
      <w:pPr>
        <w:spacing w:before="1"/>
        <w:ind w:left="714" w:right="759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региональной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площадки </w:t>
      </w:r>
    </w:p>
    <w:p w:rsidR="00057C6D" w:rsidRDefault="00057C6D" w:rsidP="00057C6D">
      <w:pPr>
        <w:jc w:val="center"/>
        <w:rPr>
          <w:sz w:val="24"/>
          <w:szCs w:val="24"/>
        </w:rPr>
      </w:pPr>
      <w:r w:rsidRPr="00D65259">
        <w:rPr>
          <w:sz w:val="24"/>
          <w:szCs w:val="24"/>
        </w:rPr>
        <w:t>М</w:t>
      </w:r>
      <w:r>
        <w:rPr>
          <w:sz w:val="24"/>
          <w:szCs w:val="24"/>
        </w:rPr>
        <w:t>БОУ</w:t>
      </w:r>
      <w:r w:rsidRPr="00D65259">
        <w:rPr>
          <w:sz w:val="24"/>
          <w:szCs w:val="24"/>
        </w:rPr>
        <w:t xml:space="preserve"> «Средняя общеобразовательная школа № 7 имени Героя Советского Союза Петра Акимовича Рубанова» города Черногорка Республики Хакасия</w:t>
      </w:r>
    </w:p>
    <w:p w:rsidR="00057C6D" w:rsidRPr="00D65259" w:rsidRDefault="00057C6D" w:rsidP="00057C6D">
      <w:pPr>
        <w:jc w:val="center"/>
        <w:rPr>
          <w:sz w:val="24"/>
          <w:szCs w:val="24"/>
        </w:rPr>
      </w:pPr>
    </w:p>
    <w:p w:rsidR="00057C6D" w:rsidRPr="00057C6D" w:rsidRDefault="00057C6D" w:rsidP="00057C6D">
      <w:pPr>
        <w:pStyle w:val="TableParagraph"/>
        <w:jc w:val="center"/>
        <w:rPr>
          <w:b/>
          <w:sz w:val="24"/>
          <w:szCs w:val="24"/>
        </w:rPr>
      </w:pPr>
      <w:r w:rsidRPr="00057C6D">
        <w:rPr>
          <w:b/>
          <w:sz w:val="24"/>
          <w:szCs w:val="24"/>
        </w:rPr>
        <w:t xml:space="preserve">«Психолого-педагогический класс как форма организации </w:t>
      </w:r>
      <w:proofErr w:type="spellStart"/>
      <w:r w:rsidRPr="00057C6D">
        <w:rPr>
          <w:b/>
          <w:sz w:val="24"/>
          <w:szCs w:val="24"/>
        </w:rPr>
        <w:t>допрофессиональной</w:t>
      </w:r>
      <w:proofErr w:type="spellEnd"/>
      <w:r w:rsidRPr="00057C6D">
        <w:rPr>
          <w:b/>
          <w:sz w:val="24"/>
          <w:szCs w:val="24"/>
        </w:rPr>
        <w:t xml:space="preserve"> психолого-педагогической подготовки учащихся»</w:t>
      </w:r>
    </w:p>
    <w:p w:rsidR="00A32D3E" w:rsidRDefault="00A32D3E">
      <w:pPr>
        <w:spacing w:line="275" w:lineRule="exact"/>
        <w:ind w:left="261" w:right="302"/>
        <w:jc w:val="center"/>
        <w:rPr>
          <w:b/>
          <w:sz w:val="24"/>
        </w:rPr>
      </w:pPr>
    </w:p>
    <w:p w:rsidR="00A32D3E" w:rsidRDefault="00057C6D">
      <w:pPr>
        <w:spacing w:line="274" w:lineRule="exact"/>
        <w:ind w:left="83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057C6D" w:rsidRPr="00A327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A3276D">
        <w:rPr>
          <w:color w:val="000000"/>
          <w:sz w:val="24"/>
          <w:szCs w:val="24"/>
        </w:rPr>
        <w:t>ыявление педагогически одаренных учащихся и формирование у них готовности к профессионально-личностному самоопределению;</w:t>
      </w:r>
    </w:p>
    <w:p w:rsidR="00057C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A3276D">
        <w:rPr>
          <w:color w:val="000000"/>
          <w:sz w:val="24"/>
          <w:szCs w:val="24"/>
        </w:rPr>
        <w:t>нтеграция педагогически одаренных учащихся в профессиональное сообщество на этапе обучения в школе;</w:t>
      </w:r>
    </w:p>
    <w:p w:rsidR="00057C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3276D">
        <w:rPr>
          <w:color w:val="000000"/>
          <w:sz w:val="24"/>
          <w:szCs w:val="24"/>
        </w:rPr>
        <w:t>редоставление возможностей для получения опыта психолого-педагогической и социально-педагогической деятельности;</w:t>
      </w:r>
    </w:p>
    <w:p w:rsidR="00057C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A3276D">
        <w:rPr>
          <w:color w:val="000000"/>
          <w:sz w:val="24"/>
          <w:szCs w:val="24"/>
        </w:rPr>
        <w:t>азвитие у учащихся склонностей и способностей к педагогической деятельности;</w:t>
      </w:r>
    </w:p>
    <w:p w:rsidR="00057C6D" w:rsidRPr="00CF51F4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bCs/>
          <w:color w:val="000000"/>
          <w:sz w:val="24"/>
          <w:szCs w:val="24"/>
        </w:rPr>
      </w:pPr>
      <w:r w:rsidRPr="00A3276D">
        <w:rPr>
          <w:color w:val="000000"/>
          <w:sz w:val="24"/>
          <w:szCs w:val="24"/>
        </w:rPr>
        <w:t>Разработка и реализация механизм</w:t>
      </w:r>
      <w:r>
        <w:rPr>
          <w:color w:val="000000"/>
          <w:sz w:val="24"/>
          <w:szCs w:val="24"/>
        </w:rPr>
        <w:t>а</w:t>
      </w:r>
      <w:r w:rsidRPr="00A3276D">
        <w:rPr>
          <w:color w:val="000000"/>
          <w:sz w:val="24"/>
          <w:szCs w:val="24"/>
        </w:rPr>
        <w:t xml:space="preserve"> целевого </w:t>
      </w:r>
      <w:proofErr w:type="gramStart"/>
      <w:r w:rsidRPr="00A3276D">
        <w:rPr>
          <w:color w:val="000000"/>
          <w:sz w:val="24"/>
          <w:szCs w:val="24"/>
        </w:rPr>
        <w:t>обучения по</w:t>
      </w:r>
      <w:proofErr w:type="gramEnd"/>
      <w:r w:rsidRPr="00A3276D">
        <w:rPr>
          <w:color w:val="000000"/>
          <w:sz w:val="24"/>
          <w:szCs w:val="24"/>
        </w:rPr>
        <w:t xml:space="preserve"> педагогическим направлениям подготовки</w:t>
      </w:r>
      <w:r>
        <w:rPr>
          <w:color w:val="000000"/>
          <w:sz w:val="24"/>
          <w:szCs w:val="24"/>
        </w:rPr>
        <w:t xml:space="preserve">. </w:t>
      </w:r>
    </w:p>
    <w:p w:rsidR="00057C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 w:rsidRPr="00CF51F4">
        <w:rPr>
          <w:color w:val="000000"/>
          <w:sz w:val="24"/>
          <w:szCs w:val="24"/>
        </w:rPr>
        <w:t>Проектирование технологий обучения в педагогическом классе.</w:t>
      </w:r>
    </w:p>
    <w:p w:rsidR="00057C6D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 w:rsidRPr="00054DBB">
        <w:rPr>
          <w:color w:val="000000"/>
          <w:sz w:val="24"/>
          <w:szCs w:val="24"/>
        </w:rPr>
        <w:t>Апробация и распространение опыта деятельности педагогического класса.</w:t>
      </w:r>
    </w:p>
    <w:tbl>
      <w:tblPr>
        <w:tblStyle w:val="TableNormal"/>
        <w:tblW w:w="95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"/>
        <w:gridCol w:w="2985"/>
        <w:gridCol w:w="1815"/>
        <w:gridCol w:w="1707"/>
        <w:gridCol w:w="2310"/>
      </w:tblGrid>
      <w:tr w:rsidR="00B41A86" w:rsidRPr="000A5414" w:rsidTr="00B41A86">
        <w:trPr>
          <w:trHeight w:val="505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01"/>
              <w:rPr>
                <w:sz w:val="24"/>
                <w:szCs w:val="24"/>
              </w:rPr>
            </w:pPr>
            <w:proofErr w:type="spellStart"/>
            <w:proofErr w:type="gramStart"/>
            <w:r w:rsidRPr="000A54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5414">
              <w:rPr>
                <w:sz w:val="24"/>
                <w:szCs w:val="24"/>
              </w:rPr>
              <w:t>/</w:t>
            </w:r>
            <w:proofErr w:type="spellStart"/>
            <w:r w:rsidRPr="000A5414">
              <w:rPr>
                <w:sz w:val="24"/>
                <w:szCs w:val="24"/>
              </w:rPr>
              <w:t>п</w:t>
            </w:r>
            <w:proofErr w:type="spellEnd"/>
            <w:r w:rsidRPr="000A5414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81"/>
              <w:rPr>
                <w:sz w:val="24"/>
                <w:szCs w:val="24"/>
              </w:rPr>
            </w:pPr>
            <w:r w:rsidRPr="000A5414">
              <w:rPr>
                <w:spacing w:val="-5"/>
                <w:sz w:val="24"/>
                <w:szCs w:val="24"/>
              </w:rPr>
              <w:t>Пер</w:t>
            </w:r>
            <w:r w:rsidRPr="000A5414">
              <w:rPr>
                <w:sz w:val="24"/>
                <w:szCs w:val="24"/>
              </w:rPr>
              <w:t>ечень</w:t>
            </w:r>
            <w:r w:rsidRPr="000A541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запланированных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5" w:lineRule="exact"/>
              <w:ind w:left="87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364" w:right="-144" w:firstLine="24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29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154" w:right="584" w:hanging="3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Ожидаемые результаты</w:t>
            </w:r>
          </w:p>
        </w:tc>
      </w:tr>
      <w:tr w:rsidR="00B41A86" w:rsidRPr="000A5414" w:rsidTr="00B41A86">
        <w:trPr>
          <w:trHeight w:val="252"/>
        </w:trPr>
        <w:tc>
          <w:tcPr>
            <w:tcW w:w="9558" w:type="dxa"/>
            <w:gridSpan w:val="5"/>
          </w:tcPr>
          <w:p w:rsidR="00B41A86" w:rsidRPr="000A5414" w:rsidRDefault="00B41A86" w:rsidP="000B65E1">
            <w:pPr>
              <w:pStyle w:val="TableParagraph"/>
              <w:spacing w:line="232" w:lineRule="exact"/>
              <w:ind w:left="2924" w:right="2919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I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этап.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Организационный</w:t>
            </w:r>
          </w:p>
        </w:tc>
      </w:tr>
      <w:tr w:rsidR="00B41A86" w:rsidRPr="000A5414" w:rsidTr="00B41A86">
        <w:trPr>
          <w:trHeight w:val="2777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0A541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tabs>
                <w:tab w:val="left" w:pos="2816"/>
              </w:tabs>
              <w:ind w:left="141" w:right="155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Создание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рабочей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группы по реализации проекта</w:t>
            </w:r>
            <w:r w:rsidRPr="000A5414">
              <w:rPr>
                <w:spacing w:val="-2"/>
                <w:sz w:val="24"/>
                <w:szCs w:val="24"/>
              </w:rPr>
              <w:t>.</w:t>
            </w:r>
          </w:p>
          <w:p w:rsidR="00B41A86" w:rsidRPr="000A5414" w:rsidRDefault="00B41A86" w:rsidP="000B65E1">
            <w:pPr>
              <w:pStyle w:val="TableParagraph"/>
              <w:tabs>
                <w:tab w:val="left" w:pos="1945"/>
                <w:tab w:val="left" w:pos="2816"/>
              </w:tabs>
              <w:ind w:left="141" w:right="292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Организационное собрание </w:t>
            </w:r>
            <w:r w:rsidRPr="000A5414">
              <w:rPr>
                <w:sz w:val="24"/>
                <w:szCs w:val="24"/>
              </w:rPr>
              <w:t>рабочей группы</w:t>
            </w:r>
            <w:r w:rsidRPr="000A5414">
              <w:rPr>
                <w:sz w:val="24"/>
                <w:szCs w:val="24"/>
              </w:rPr>
              <w:tab/>
            </w:r>
            <w:r w:rsidRPr="000A5414">
              <w:rPr>
                <w:spacing w:val="-2"/>
                <w:sz w:val="24"/>
                <w:szCs w:val="24"/>
              </w:rPr>
              <w:t xml:space="preserve">«Цели, </w:t>
            </w:r>
            <w:r w:rsidRPr="000A5414">
              <w:rPr>
                <w:sz w:val="24"/>
                <w:szCs w:val="24"/>
              </w:rPr>
              <w:t>задачи, этапы и</w:t>
            </w:r>
            <w:r w:rsidRPr="000A5414">
              <w:rPr>
                <w:spacing w:val="-2"/>
                <w:sz w:val="24"/>
                <w:szCs w:val="24"/>
              </w:rPr>
              <w:t>нновационной деятельности».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20" w:right="115"/>
              <w:jc w:val="center"/>
              <w:rPr>
                <w:sz w:val="24"/>
                <w:szCs w:val="24"/>
              </w:rPr>
            </w:pPr>
            <w:r w:rsidRPr="000A5414">
              <w:rPr>
                <w:w w:val="95"/>
                <w:sz w:val="24"/>
                <w:szCs w:val="24"/>
              </w:rPr>
              <w:t>Август</w:t>
            </w:r>
          </w:p>
          <w:p w:rsidR="00B41A86" w:rsidRPr="000A5414" w:rsidRDefault="00B41A86" w:rsidP="000B65E1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46" w:right="138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Директор,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зам. директора по </w:t>
            </w:r>
            <w:r w:rsidRPr="000A541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35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Рабочие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материалы для разработки модуля психолого-педагогической </w:t>
            </w:r>
            <w:proofErr w:type="spellStart"/>
            <w:r w:rsidRPr="000A5414">
              <w:rPr>
                <w:sz w:val="24"/>
                <w:szCs w:val="24"/>
              </w:rPr>
              <w:t>напрвленности</w:t>
            </w:r>
            <w:proofErr w:type="spellEnd"/>
            <w:r w:rsidRPr="000A5414">
              <w:rPr>
                <w:sz w:val="24"/>
                <w:szCs w:val="24"/>
              </w:rPr>
              <w:t xml:space="preserve"> в программе воспитания, курсов внеурочной деятельности.</w:t>
            </w:r>
          </w:p>
        </w:tc>
      </w:tr>
      <w:tr w:rsidR="00B41A86" w:rsidRPr="000A5414" w:rsidTr="00B41A86">
        <w:trPr>
          <w:trHeight w:val="80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8" w:lineRule="exact"/>
              <w:ind w:right="-11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2.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tabs>
                <w:tab w:val="left" w:pos="2816"/>
              </w:tabs>
              <w:spacing w:line="237" w:lineRule="auto"/>
              <w:ind w:left="141" w:right="829" w:hanging="1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 </w:t>
            </w:r>
            <w:r w:rsidRPr="000A5414">
              <w:rPr>
                <w:spacing w:val="-4"/>
                <w:sz w:val="24"/>
                <w:szCs w:val="24"/>
              </w:rPr>
              <w:t>Разра</w:t>
            </w:r>
            <w:r w:rsidRPr="000A5414">
              <w:rPr>
                <w:sz w:val="24"/>
                <w:szCs w:val="24"/>
              </w:rPr>
              <w:t>ботка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и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описание </w:t>
            </w:r>
            <w:r w:rsidRPr="000A5414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48" w:lineRule="exact"/>
              <w:ind w:left="197" w:right="12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61" w:right="128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проектной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75" w:lineRule="exact"/>
              <w:ind w:left="161" w:right="128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группы</w:t>
            </w:r>
          </w:p>
          <w:p w:rsidR="00B41A86" w:rsidRPr="000A5414" w:rsidRDefault="00B41A86" w:rsidP="000B65E1">
            <w:pPr>
              <w:pStyle w:val="TableParagraph"/>
              <w:ind w:left="161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проекта,</w:t>
            </w:r>
          </w:p>
          <w:p w:rsidR="00B41A86" w:rsidRPr="000A5414" w:rsidRDefault="00B41A86" w:rsidP="000B65E1">
            <w:pPr>
              <w:pStyle w:val="TableParagraph"/>
              <w:ind w:left="161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директора по </w:t>
            </w:r>
            <w:r w:rsidRPr="000A5414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76" w:lineRule="exact"/>
              <w:ind w:left="106" w:right="351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lastRenderedPageBreak/>
              <w:t>Наличие проекта</w:t>
            </w:r>
            <w:r w:rsidRPr="000A5414">
              <w:rPr>
                <w:color w:val="000000"/>
                <w:sz w:val="24"/>
                <w:szCs w:val="24"/>
              </w:rPr>
              <w:br/>
            </w:r>
            <w:r w:rsidRPr="000A5414">
              <w:rPr>
                <w:bCs/>
                <w:color w:val="000000"/>
                <w:sz w:val="24"/>
                <w:szCs w:val="24"/>
              </w:rPr>
              <w:t xml:space="preserve">«Психолого-педагогический класс как форма организации </w:t>
            </w:r>
            <w:proofErr w:type="spellStart"/>
            <w:r w:rsidRPr="000A5414">
              <w:rPr>
                <w:bCs/>
                <w:color w:val="000000"/>
                <w:sz w:val="24"/>
                <w:szCs w:val="24"/>
              </w:rPr>
              <w:t>допрофессиональной</w:t>
            </w:r>
            <w:proofErr w:type="spellEnd"/>
            <w:r w:rsidRPr="000A5414">
              <w:rPr>
                <w:bCs/>
                <w:color w:val="000000"/>
                <w:sz w:val="24"/>
                <w:szCs w:val="24"/>
              </w:rPr>
              <w:t xml:space="preserve"> психолого-педагогической подготовки </w:t>
            </w:r>
            <w:r w:rsidRPr="000A5414">
              <w:rPr>
                <w:bCs/>
                <w:color w:val="000000"/>
                <w:sz w:val="24"/>
                <w:szCs w:val="24"/>
              </w:rPr>
              <w:lastRenderedPageBreak/>
              <w:t>учащихся»</w:t>
            </w:r>
          </w:p>
        </w:tc>
      </w:tr>
      <w:tr w:rsidR="00B41A86" w:rsidRPr="000A5414" w:rsidTr="00B41A86">
        <w:trPr>
          <w:trHeight w:val="757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5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lastRenderedPageBreak/>
              <w:t>3.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tabs>
                <w:tab w:val="left" w:pos="2816"/>
              </w:tabs>
              <w:spacing w:line="251" w:lineRule="exact"/>
              <w:ind w:left="141" w:right="149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Орга</w:t>
            </w:r>
            <w:r w:rsidRPr="000A5414">
              <w:rPr>
                <w:sz w:val="24"/>
                <w:szCs w:val="24"/>
              </w:rPr>
              <w:t>низация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повышения</w:t>
            </w:r>
          </w:p>
          <w:p w:rsidR="00B41A86" w:rsidRPr="000A5414" w:rsidRDefault="00B41A86" w:rsidP="000B65E1">
            <w:pPr>
              <w:pStyle w:val="TableParagraph"/>
              <w:tabs>
                <w:tab w:val="left" w:pos="2816"/>
              </w:tabs>
              <w:spacing w:line="252" w:lineRule="exact"/>
              <w:ind w:left="141" w:right="14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квалификации для </w:t>
            </w:r>
            <w:r w:rsidRPr="000A5414">
              <w:rPr>
                <w:spacing w:val="-2"/>
                <w:sz w:val="24"/>
                <w:szCs w:val="24"/>
              </w:rPr>
              <w:t>педагогических работников.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left="132" w:hanging="1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6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течение</w:t>
            </w:r>
            <w:r w:rsidRPr="000A5414">
              <w:rPr>
                <w:spacing w:val="-5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этапа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left="132" w:hanging="11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2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  <w:vMerge w:val="restart"/>
          </w:tcPr>
          <w:p w:rsidR="00B41A86" w:rsidRPr="000A5414" w:rsidRDefault="00B41A86" w:rsidP="000B65E1">
            <w:pPr>
              <w:pStyle w:val="TableParagraph"/>
              <w:ind w:left="106" w:right="35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Повышение квалификации педагогических </w:t>
            </w:r>
            <w:r w:rsidRPr="000A5414">
              <w:rPr>
                <w:sz w:val="24"/>
                <w:szCs w:val="24"/>
              </w:rPr>
              <w:t xml:space="preserve">работников по </w:t>
            </w:r>
            <w:r w:rsidRPr="000A5414">
              <w:rPr>
                <w:spacing w:val="-2"/>
                <w:sz w:val="24"/>
                <w:szCs w:val="24"/>
              </w:rPr>
              <w:t>заявленным курсам внеурочной деятельности.</w:t>
            </w:r>
          </w:p>
          <w:p w:rsidR="00B41A86" w:rsidRPr="000A5414" w:rsidRDefault="00B41A86" w:rsidP="000B65E1">
            <w:pPr>
              <w:pStyle w:val="TableParagraph"/>
              <w:ind w:left="106" w:right="17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Повышение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уровня</w:t>
            </w:r>
            <w:r w:rsidRPr="000A5414">
              <w:rPr>
                <w:spacing w:val="-8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педагогов.</w:t>
            </w:r>
          </w:p>
        </w:tc>
      </w:tr>
      <w:tr w:rsidR="00B41A86" w:rsidRPr="000A5414" w:rsidTr="00B41A86">
        <w:trPr>
          <w:trHeight w:val="1758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5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4.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Орга</w:t>
            </w:r>
            <w:r w:rsidRPr="000A5414">
              <w:rPr>
                <w:spacing w:val="-2"/>
                <w:sz w:val="24"/>
                <w:szCs w:val="24"/>
              </w:rPr>
              <w:t>низация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самообразования педагогов по теме инновационной</w:t>
            </w:r>
            <w:r>
              <w:rPr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(изучение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научных публикаций).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32" w:right="123" w:hanging="1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течение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этапа </w:t>
            </w: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2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  <w:vMerge/>
            <w:tcBorders>
              <w:top w:val="nil"/>
            </w:tcBorders>
          </w:tcPr>
          <w:p w:rsidR="00B41A86" w:rsidRPr="000A5414" w:rsidRDefault="00B41A86" w:rsidP="000B65E1">
            <w:pPr>
              <w:rPr>
                <w:sz w:val="24"/>
                <w:szCs w:val="24"/>
              </w:rPr>
            </w:pPr>
          </w:p>
        </w:tc>
      </w:tr>
      <w:tr w:rsidR="00B41A86" w:rsidRPr="000A5414" w:rsidTr="00B41A86">
        <w:trPr>
          <w:trHeight w:val="252"/>
        </w:trPr>
        <w:tc>
          <w:tcPr>
            <w:tcW w:w="9558" w:type="dxa"/>
            <w:gridSpan w:val="5"/>
          </w:tcPr>
          <w:p w:rsidR="00B41A86" w:rsidRPr="000A5414" w:rsidRDefault="00B41A86" w:rsidP="000B65E1">
            <w:pPr>
              <w:pStyle w:val="TableParagraph"/>
              <w:spacing w:line="232" w:lineRule="exact"/>
              <w:ind w:left="2924" w:right="2917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II</w:t>
            </w:r>
            <w:r w:rsidRPr="000A5414">
              <w:rPr>
                <w:spacing w:val="-6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этап.</w:t>
            </w:r>
            <w:r w:rsidRPr="000A5414">
              <w:rPr>
                <w:spacing w:val="-5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Проектировочный</w:t>
            </w:r>
          </w:p>
        </w:tc>
      </w:tr>
      <w:tr w:rsidR="00B41A86" w:rsidRPr="000A5414" w:rsidTr="00B41A86">
        <w:trPr>
          <w:trHeight w:val="303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1.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374" w:firstLine="10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Форм</w:t>
            </w:r>
            <w:r w:rsidRPr="000A5414">
              <w:rPr>
                <w:sz w:val="24"/>
                <w:szCs w:val="24"/>
              </w:rPr>
              <w:t xml:space="preserve">ирование пакета </w:t>
            </w:r>
            <w:r w:rsidRPr="000A5414">
              <w:rPr>
                <w:spacing w:val="-2"/>
                <w:sz w:val="24"/>
                <w:szCs w:val="24"/>
              </w:rPr>
              <w:t xml:space="preserve">нормативно-правовых документов, необходимых </w:t>
            </w:r>
            <w:r w:rsidRPr="000A5414">
              <w:rPr>
                <w:sz w:val="24"/>
                <w:szCs w:val="24"/>
              </w:rPr>
              <w:t>для реализации 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22" w:right="114"/>
              <w:jc w:val="center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Сентябрь </w:t>
            </w:r>
            <w:r w:rsidRPr="000A5414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62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Директор,</w:t>
            </w:r>
          </w:p>
          <w:p w:rsidR="00B41A86" w:rsidRPr="000A5414" w:rsidRDefault="00B41A86" w:rsidP="000B65E1">
            <w:pPr>
              <w:pStyle w:val="TableParagraph"/>
              <w:ind w:left="162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УВР, руководитель проектной группы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133"/>
              <w:rPr>
                <w:sz w:val="24"/>
                <w:szCs w:val="24"/>
              </w:rPr>
            </w:pPr>
            <w:proofErr w:type="gramStart"/>
            <w:r w:rsidRPr="000A5414">
              <w:rPr>
                <w:sz w:val="24"/>
                <w:szCs w:val="24"/>
              </w:rPr>
              <w:t xml:space="preserve">Пакет нормативно- </w:t>
            </w:r>
            <w:r w:rsidRPr="000A5414">
              <w:rPr>
                <w:spacing w:val="-2"/>
                <w:sz w:val="24"/>
                <w:szCs w:val="24"/>
              </w:rPr>
              <w:t>правовых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документов, </w:t>
            </w:r>
            <w:r w:rsidRPr="000A5414">
              <w:rPr>
                <w:sz w:val="24"/>
                <w:szCs w:val="24"/>
              </w:rPr>
              <w:t xml:space="preserve">необходимых для реализации проекта (Положение о </w:t>
            </w:r>
            <w:r w:rsidRPr="000A5414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0A5414">
              <w:rPr>
                <w:sz w:val="24"/>
                <w:szCs w:val="24"/>
              </w:rPr>
              <w:t>классе (группе),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Положение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об </w:t>
            </w:r>
            <w:r w:rsidRPr="000A5414">
              <w:rPr>
                <w:spacing w:val="-2"/>
                <w:sz w:val="24"/>
                <w:szCs w:val="24"/>
              </w:rPr>
              <w:t xml:space="preserve">индивидуальном </w:t>
            </w:r>
            <w:r w:rsidRPr="000A5414">
              <w:rPr>
                <w:sz w:val="24"/>
                <w:szCs w:val="24"/>
              </w:rPr>
              <w:t>отборе в педагогический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класс (группу)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proofErr w:type="gramStart"/>
            <w:r w:rsidRPr="000A5414">
              <w:rPr>
                <w:sz w:val="24"/>
                <w:szCs w:val="24"/>
              </w:rPr>
              <w:t>(7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класс))</w:t>
            </w:r>
            <w:proofErr w:type="gramEnd"/>
          </w:p>
        </w:tc>
      </w:tr>
      <w:tr w:rsidR="00B41A86" w:rsidRPr="000A5414" w:rsidTr="00B41A86">
        <w:trPr>
          <w:trHeight w:val="202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8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2.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Разработка критериев стимулирования работы педагогов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sz w:val="24"/>
                <w:szCs w:val="24"/>
              </w:rPr>
              <w:t>педагогическом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0A5414">
              <w:rPr>
                <w:spacing w:val="-2"/>
                <w:sz w:val="24"/>
                <w:szCs w:val="24"/>
              </w:rPr>
              <w:t>классе</w:t>
            </w:r>
            <w:proofErr w:type="gramEnd"/>
            <w:r w:rsidRPr="000A54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21" w:right="115"/>
              <w:jc w:val="center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Сентябрь</w:t>
            </w:r>
          </w:p>
          <w:p w:rsidR="00B41A86" w:rsidRPr="000A5414" w:rsidRDefault="00B41A86" w:rsidP="000B65E1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46" w:right="138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Директор,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зам. директора по </w:t>
            </w:r>
            <w:r w:rsidRPr="000A541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58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Управленческая поддержка участников инновационной деятельности.</w:t>
            </w:r>
          </w:p>
        </w:tc>
      </w:tr>
      <w:tr w:rsidR="00B41A86" w:rsidRPr="000A5414" w:rsidTr="00B41A86">
        <w:trPr>
          <w:trHeight w:val="202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8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firstLine="5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Проведение установочного семинара для педагогов, участвующих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реализации </w:t>
            </w:r>
            <w:r w:rsidRPr="000A5414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19" w:right="115"/>
              <w:jc w:val="center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Сентябрь</w:t>
            </w:r>
          </w:p>
          <w:p w:rsidR="00B41A86" w:rsidRPr="000A5414" w:rsidRDefault="00B41A86" w:rsidP="000B65E1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61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УВР, руководитель проектной группы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192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Методические рекомендации педагогам,</w:t>
            </w:r>
            <w:r w:rsidRPr="000A5414">
              <w:rPr>
                <w:spacing w:val="-11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ученикам </w:t>
            </w:r>
            <w:r w:rsidRPr="000A5414">
              <w:rPr>
                <w:sz w:val="24"/>
                <w:szCs w:val="24"/>
              </w:rPr>
              <w:t xml:space="preserve">и родителям по </w:t>
            </w:r>
            <w:r w:rsidRPr="000A5414">
              <w:rPr>
                <w:spacing w:val="-2"/>
                <w:sz w:val="24"/>
                <w:szCs w:val="24"/>
              </w:rPr>
              <w:t xml:space="preserve">организации деятельности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педагогического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класса.</w:t>
            </w:r>
          </w:p>
        </w:tc>
      </w:tr>
      <w:tr w:rsidR="00B41A86" w:rsidRPr="000A5414" w:rsidTr="00B41A86">
        <w:trPr>
          <w:trHeight w:val="1262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0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4.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hanging="18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Инди</w:t>
            </w:r>
            <w:r w:rsidRPr="000A5414">
              <w:rPr>
                <w:sz w:val="24"/>
                <w:szCs w:val="24"/>
              </w:rPr>
              <w:t>видуальная работа и консультирование членов рабочей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группы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вопросам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right="292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70" w:right="151" w:hanging="1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течение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этапа </w:t>
            </w: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499" w:right="130" w:hanging="35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273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Единые подходы к </w:t>
            </w:r>
            <w:r w:rsidRPr="000A5414">
              <w:rPr>
                <w:spacing w:val="-2"/>
                <w:sz w:val="24"/>
                <w:szCs w:val="24"/>
              </w:rPr>
              <w:t xml:space="preserve">совместной деятельности </w:t>
            </w:r>
            <w:r w:rsidRPr="000A5414">
              <w:rPr>
                <w:sz w:val="24"/>
                <w:szCs w:val="24"/>
              </w:rPr>
              <w:t>участников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проекта.</w:t>
            </w:r>
          </w:p>
        </w:tc>
      </w:tr>
      <w:tr w:rsidR="00B41A86" w:rsidRPr="000A5414" w:rsidTr="00B41A86">
        <w:trPr>
          <w:trHeight w:val="118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lastRenderedPageBreak/>
              <w:t>5.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Заключение договора о сотрудничестве с ЧТОТ (Черногорский техникум отраслевых технологий)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left="134" w:right="12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течение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этапа </w:t>
            </w: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162" w:right="12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Директор,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зам. директора по </w:t>
            </w:r>
            <w:r w:rsidRPr="000A541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106" w:right="58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Договор о сотрудничестве</w:t>
            </w:r>
          </w:p>
        </w:tc>
      </w:tr>
      <w:tr w:rsidR="00B41A86" w:rsidRPr="000A5414" w:rsidTr="00B41A86">
        <w:trPr>
          <w:trHeight w:val="1002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right="-18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6.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left="106" w:right="464" w:hanging="18"/>
              <w:rPr>
                <w:sz w:val="24"/>
                <w:szCs w:val="24"/>
              </w:rPr>
            </w:pPr>
            <w:r w:rsidRPr="000A5414">
              <w:rPr>
                <w:spacing w:val="-5"/>
                <w:sz w:val="24"/>
                <w:szCs w:val="24"/>
              </w:rPr>
              <w:t>Ин</w:t>
            </w:r>
            <w:r w:rsidRPr="000A5414">
              <w:rPr>
                <w:sz w:val="24"/>
                <w:szCs w:val="24"/>
              </w:rPr>
              <w:t>дивидуальная</w:t>
            </w:r>
            <w:r w:rsidRPr="000A5414">
              <w:rPr>
                <w:spacing w:val="-1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работа и консультирование</w:t>
            </w:r>
          </w:p>
          <w:p w:rsidR="00B41A86" w:rsidRPr="000A5414" w:rsidRDefault="00B41A86" w:rsidP="000B65E1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членов</w:t>
            </w:r>
            <w:r w:rsidRPr="000A5414">
              <w:rPr>
                <w:spacing w:val="-1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рабочей</w:t>
            </w:r>
            <w:r w:rsidRPr="000A5414">
              <w:rPr>
                <w:spacing w:val="-1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группы по вопросам </w:t>
            </w: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07" w:right="123" w:hanging="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этапа 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267" w:firstLine="23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Научный руководитель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right="7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Единые подходы к </w:t>
            </w:r>
            <w:r w:rsidRPr="000A5414">
              <w:rPr>
                <w:spacing w:val="-2"/>
                <w:sz w:val="24"/>
                <w:szCs w:val="24"/>
              </w:rPr>
              <w:t xml:space="preserve">совместной деятельности </w:t>
            </w:r>
            <w:r w:rsidRPr="000A5414">
              <w:rPr>
                <w:sz w:val="24"/>
                <w:szCs w:val="24"/>
              </w:rPr>
              <w:t>участников</w:t>
            </w:r>
            <w:r w:rsidRPr="000A5414">
              <w:rPr>
                <w:spacing w:val="-1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проекта.</w:t>
            </w:r>
          </w:p>
        </w:tc>
      </w:tr>
      <w:tr w:rsidR="00B41A86" w:rsidRPr="000A5414" w:rsidTr="00B41A86">
        <w:trPr>
          <w:trHeight w:val="1002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right="-18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7.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firstLine="56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Прове</w:t>
            </w:r>
            <w:r w:rsidRPr="000A5414">
              <w:rPr>
                <w:sz w:val="24"/>
                <w:szCs w:val="24"/>
              </w:rPr>
              <w:t xml:space="preserve">дение </w:t>
            </w:r>
            <w:proofErr w:type="gramStart"/>
            <w:r w:rsidRPr="000A5414">
              <w:rPr>
                <w:sz w:val="24"/>
                <w:szCs w:val="24"/>
              </w:rPr>
              <w:t>установочных</w:t>
            </w:r>
            <w:proofErr w:type="gramEnd"/>
            <w:r w:rsidRPr="000A5414">
              <w:rPr>
                <w:sz w:val="24"/>
                <w:szCs w:val="24"/>
              </w:rPr>
              <w:t xml:space="preserve"> родительских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и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ученических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right="292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собраний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запуску </w:t>
            </w:r>
            <w:r w:rsidRPr="000A5414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left="134" w:right="121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left="95" w:right="-87"/>
              <w:rPr>
                <w:sz w:val="24"/>
                <w:szCs w:val="24"/>
              </w:rPr>
            </w:pPr>
            <w:r w:rsidRPr="000A5414">
              <w:rPr>
                <w:spacing w:val="-5"/>
                <w:sz w:val="24"/>
                <w:szCs w:val="24"/>
              </w:rPr>
              <w:t>Дир</w:t>
            </w:r>
            <w:r w:rsidRPr="000A5414">
              <w:rPr>
                <w:sz w:val="24"/>
                <w:szCs w:val="24"/>
              </w:rPr>
              <w:t>ектор,</w:t>
            </w:r>
            <w:r w:rsidRPr="000A5414">
              <w:rPr>
                <w:spacing w:val="45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зам. директора по </w:t>
            </w:r>
            <w:r w:rsidRPr="000A5414">
              <w:rPr>
                <w:spacing w:val="-4"/>
                <w:sz w:val="24"/>
                <w:szCs w:val="24"/>
              </w:rPr>
              <w:t>УВР, руководитель проектной группы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left="128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Протоколы собраний</w:t>
            </w:r>
          </w:p>
        </w:tc>
      </w:tr>
      <w:tr w:rsidR="00B41A86" w:rsidRPr="000A5414" w:rsidTr="00B41A86">
        <w:trPr>
          <w:trHeight w:val="125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right="-18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8.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829" w:firstLine="19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 xml:space="preserve">Размещение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B41A86" w:rsidRPr="000A5414" w:rsidRDefault="00B41A86" w:rsidP="000B65E1">
            <w:pPr>
              <w:pStyle w:val="TableParagraph"/>
              <w:ind w:right="9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материалов</w:t>
            </w:r>
            <w:r w:rsidRPr="000A5414">
              <w:rPr>
                <w:spacing w:val="80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10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проекту</w:t>
            </w:r>
            <w:r w:rsidRPr="000A5414">
              <w:rPr>
                <w:spacing w:val="-10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на сайте ОО.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70" w:right="151" w:hanging="1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Сентябрь-октябрь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35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Публикация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52" w:lineRule="exact"/>
              <w:ind w:left="106" w:right="58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материалов</w:t>
            </w:r>
            <w:r w:rsidRPr="000A5414">
              <w:rPr>
                <w:sz w:val="24"/>
                <w:szCs w:val="24"/>
              </w:rPr>
              <w:tab/>
            </w:r>
            <w:r w:rsidRPr="000A5414">
              <w:rPr>
                <w:spacing w:val="-6"/>
                <w:sz w:val="24"/>
                <w:szCs w:val="24"/>
              </w:rPr>
              <w:t xml:space="preserve">по </w:t>
            </w:r>
            <w:r w:rsidRPr="000A5414">
              <w:rPr>
                <w:sz w:val="24"/>
                <w:szCs w:val="24"/>
              </w:rPr>
              <w:t>проекту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на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сайте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ОО</w:t>
            </w:r>
          </w:p>
        </w:tc>
      </w:tr>
      <w:tr w:rsidR="00B41A86" w:rsidRPr="000A5414" w:rsidTr="00B41A86">
        <w:trPr>
          <w:trHeight w:val="1003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right="-14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9.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spacing w:val="-5"/>
                <w:sz w:val="24"/>
                <w:szCs w:val="24"/>
              </w:rPr>
              <w:t>Фо</w:t>
            </w:r>
            <w:r w:rsidRPr="000A5414">
              <w:rPr>
                <w:sz w:val="24"/>
                <w:szCs w:val="24"/>
              </w:rPr>
              <w:t xml:space="preserve">рмирование пакета </w:t>
            </w:r>
            <w:r w:rsidRPr="000A5414">
              <w:rPr>
                <w:spacing w:val="-2"/>
                <w:sz w:val="24"/>
                <w:szCs w:val="24"/>
              </w:rPr>
              <w:t>учебно-методических материалов, позволяющих обеспечить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качественное </w:t>
            </w:r>
            <w:r w:rsidRPr="000A5414">
              <w:rPr>
                <w:sz w:val="24"/>
                <w:szCs w:val="24"/>
              </w:rPr>
              <w:t>обучение в педагогическом классе (группе).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70" w:lineRule="exact"/>
              <w:ind w:left="43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5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ind w:left="43" w:right="128" w:firstLine="3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 УВР, </w:t>
            </w:r>
            <w:r w:rsidRPr="000A5414">
              <w:rPr>
                <w:spacing w:val="-2"/>
                <w:sz w:val="24"/>
                <w:szCs w:val="24"/>
              </w:rPr>
              <w:t>научный руководитель, Руководитель проектной группы</w:t>
            </w:r>
          </w:p>
          <w:p w:rsidR="00B41A86" w:rsidRPr="000A5414" w:rsidRDefault="00B41A86" w:rsidP="000B65E1">
            <w:pPr>
              <w:ind w:left="43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tabs>
                <w:tab w:val="left" w:pos="2281"/>
              </w:tabs>
              <w:ind w:left="155" w:right="2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Рабочие </w:t>
            </w:r>
            <w:r w:rsidRPr="000A5414">
              <w:rPr>
                <w:spacing w:val="-2"/>
                <w:sz w:val="24"/>
                <w:szCs w:val="24"/>
              </w:rPr>
              <w:t xml:space="preserve">программы  </w:t>
            </w:r>
            <w:r w:rsidRPr="000A5414">
              <w:rPr>
                <w:sz w:val="24"/>
                <w:szCs w:val="24"/>
              </w:rPr>
              <w:t>педагогов по курсам внеурочной деятельности</w:t>
            </w:r>
            <w:r w:rsidRPr="000A5414">
              <w:rPr>
                <w:spacing w:val="-2"/>
                <w:sz w:val="24"/>
                <w:szCs w:val="24"/>
              </w:rPr>
              <w:t>:</w:t>
            </w:r>
          </w:p>
          <w:p w:rsidR="00B41A86" w:rsidRPr="000A5414" w:rsidRDefault="00B41A86" w:rsidP="000B65E1">
            <w:pPr>
              <w:pStyle w:val="TableParagraph"/>
              <w:tabs>
                <w:tab w:val="left" w:pos="2281"/>
              </w:tabs>
              <w:ind w:left="155" w:right="29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«Школа будущего педагога»,</w:t>
            </w:r>
          </w:p>
          <w:p w:rsidR="00B41A86" w:rsidRPr="000A5414" w:rsidRDefault="00B41A86" w:rsidP="000B65E1">
            <w:pPr>
              <w:pStyle w:val="TableParagraph"/>
              <w:tabs>
                <w:tab w:val="left" w:pos="2281"/>
              </w:tabs>
              <w:spacing w:line="275" w:lineRule="exact"/>
              <w:ind w:left="155" w:right="29"/>
              <w:rPr>
                <w:sz w:val="24"/>
                <w:szCs w:val="24"/>
              </w:rPr>
            </w:pPr>
            <w:r w:rsidRPr="000A5414">
              <w:rPr>
                <w:w w:val="95"/>
                <w:sz w:val="24"/>
                <w:szCs w:val="24"/>
              </w:rPr>
              <w:t>«</w:t>
            </w:r>
            <w:proofErr w:type="gramStart"/>
            <w:r w:rsidRPr="000A5414">
              <w:rPr>
                <w:w w:val="95"/>
                <w:sz w:val="24"/>
                <w:szCs w:val="24"/>
              </w:rPr>
              <w:t>Я—</w:t>
            </w:r>
            <w:r w:rsidRPr="000A5414">
              <w:rPr>
                <w:spacing w:val="-2"/>
                <w:sz w:val="24"/>
                <w:szCs w:val="24"/>
              </w:rPr>
              <w:t>лидер</w:t>
            </w:r>
            <w:proofErr w:type="gramEnd"/>
            <w:r w:rsidRPr="000A5414">
              <w:rPr>
                <w:spacing w:val="-2"/>
                <w:sz w:val="24"/>
                <w:szCs w:val="24"/>
              </w:rPr>
              <w:t>»,</w:t>
            </w:r>
          </w:p>
          <w:p w:rsidR="00B41A86" w:rsidRPr="000A5414" w:rsidRDefault="00B41A86" w:rsidP="000B65E1">
            <w:pPr>
              <w:tabs>
                <w:tab w:val="left" w:pos="2281"/>
              </w:tabs>
              <w:ind w:left="155" w:right="29"/>
              <w:rPr>
                <w:color w:val="000000"/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«Шаги в профессию</w:t>
            </w:r>
            <w:r w:rsidRPr="000A5414">
              <w:rPr>
                <w:spacing w:val="-2"/>
                <w:sz w:val="24"/>
                <w:szCs w:val="24"/>
              </w:rPr>
              <w:t>».</w:t>
            </w:r>
          </w:p>
        </w:tc>
      </w:tr>
      <w:tr w:rsidR="00B41A86" w:rsidRPr="000A5414" w:rsidTr="00B41A86">
        <w:trPr>
          <w:trHeight w:val="1003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43" w:lineRule="exact"/>
              <w:ind w:right="-14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10.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Утверждение и реализация</w:t>
            </w:r>
            <w:r w:rsidRPr="000A5414">
              <w:rPr>
                <w:color w:val="000000"/>
                <w:sz w:val="24"/>
                <w:szCs w:val="24"/>
              </w:rPr>
              <w:br/>
              <w:t>программ внеурочной деятельности и модуля программы воспитания.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9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Педагогический совет ОО, зам. директора по </w:t>
            </w:r>
            <w:r w:rsidRPr="000A541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55" w:right="170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Аналитические</w:t>
            </w:r>
            <w:r w:rsidRPr="000A5414">
              <w:rPr>
                <w:color w:val="000000"/>
                <w:sz w:val="24"/>
                <w:szCs w:val="24"/>
              </w:rPr>
              <w:br/>
              <w:t>справки о ходе</w:t>
            </w:r>
            <w:r w:rsidRPr="000A5414">
              <w:rPr>
                <w:color w:val="000000"/>
                <w:sz w:val="24"/>
                <w:szCs w:val="24"/>
              </w:rPr>
              <w:br/>
              <w:t>реализации</w:t>
            </w:r>
            <w:r w:rsidRPr="000A5414">
              <w:rPr>
                <w:color w:val="000000"/>
                <w:sz w:val="24"/>
                <w:szCs w:val="24"/>
              </w:rPr>
              <w:br/>
              <w:t>программы</w:t>
            </w:r>
          </w:p>
        </w:tc>
      </w:tr>
      <w:tr w:rsidR="00B41A86" w:rsidRPr="000A5414" w:rsidTr="00B41A86">
        <w:trPr>
          <w:trHeight w:val="252"/>
        </w:trPr>
        <w:tc>
          <w:tcPr>
            <w:tcW w:w="9558" w:type="dxa"/>
            <w:gridSpan w:val="5"/>
          </w:tcPr>
          <w:p w:rsidR="00B41A86" w:rsidRPr="000A5414" w:rsidRDefault="00B41A86" w:rsidP="000B65E1">
            <w:pPr>
              <w:pStyle w:val="TableParagraph"/>
              <w:spacing w:line="232" w:lineRule="exact"/>
              <w:ind w:left="2924" w:right="2919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III</w:t>
            </w:r>
            <w:r w:rsidRPr="000A5414">
              <w:rPr>
                <w:spacing w:val="46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этап.</w:t>
            </w:r>
            <w:r w:rsidRPr="000A5414">
              <w:rPr>
                <w:spacing w:val="-4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Деятельностный</w:t>
            </w:r>
          </w:p>
        </w:tc>
      </w:tr>
      <w:tr w:rsidR="00B41A86" w:rsidRPr="000A5414" w:rsidTr="00B41A86">
        <w:trPr>
          <w:trHeight w:val="101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spacing w:line="272" w:lineRule="exact"/>
              <w:ind w:left="79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вебинаров</w:t>
            </w:r>
            <w:proofErr w:type="spellEnd"/>
          </w:p>
          <w:p w:rsidR="00B41A86" w:rsidRPr="000A5414" w:rsidRDefault="00B41A86" w:rsidP="000B65E1">
            <w:pPr>
              <w:pStyle w:val="TableParagraph"/>
              <w:ind w:left="106" w:right="750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«Педагогические классы»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07" w:right="97" w:hanging="1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этапа</w:t>
            </w:r>
          </w:p>
          <w:p w:rsidR="00B41A86" w:rsidRPr="000A5414" w:rsidRDefault="00B41A86" w:rsidP="000B65E1">
            <w:pPr>
              <w:pStyle w:val="TableParagraph"/>
              <w:spacing w:line="276" w:lineRule="exact"/>
              <w:ind w:left="98" w:right="88"/>
              <w:jc w:val="center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267" w:firstLine="253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Научный руководитель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Повышение профессионального </w:t>
            </w:r>
            <w:r w:rsidRPr="000A5414">
              <w:rPr>
                <w:sz w:val="24"/>
                <w:szCs w:val="24"/>
              </w:rPr>
              <w:t>уровня педагогов.</w:t>
            </w:r>
          </w:p>
        </w:tc>
      </w:tr>
      <w:tr w:rsidR="00B41A86" w:rsidRPr="000A5414" w:rsidTr="00B41A86">
        <w:trPr>
          <w:trHeight w:val="75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105"/>
              <w:rPr>
                <w:spacing w:val="-2"/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Проведение комплексной профориентационной диагностики учащихся ОО на платформе «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Профилум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212" w:right="202" w:hanging="2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70" w:lineRule="exact"/>
              <w:ind w:left="43" w:right="128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5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ind w:left="43" w:right="128" w:firstLine="3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 УВР, </w:t>
            </w:r>
            <w:r w:rsidRPr="000A5414">
              <w:rPr>
                <w:spacing w:val="-2"/>
                <w:sz w:val="24"/>
                <w:szCs w:val="24"/>
              </w:rPr>
              <w:t>научный руководитель, Руководитель проектной группы</w:t>
            </w:r>
          </w:p>
          <w:p w:rsidR="00B41A86" w:rsidRPr="000A5414" w:rsidRDefault="00B41A86" w:rsidP="000B65E1">
            <w:pPr>
              <w:pStyle w:val="TableParagraph"/>
              <w:ind w:left="43" w:right="128" w:firstLine="3"/>
              <w:jc w:val="both"/>
              <w:rPr>
                <w:spacing w:val="-2"/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 xml:space="preserve">инновационного проекта, Региональный </w:t>
            </w:r>
            <w:r w:rsidRPr="000A5414">
              <w:rPr>
                <w:spacing w:val="-2"/>
                <w:sz w:val="24"/>
                <w:szCs w:val="24"/>
              </w:rPr>
              <w:lastRenderedPageBreak/>
              <w:t>оператор и коллектив проекта «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Профилум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lastRenderedPageBreak/>
              <w:t>Прохождение диагностики учащимися 7-11 классов ОО в количестве не менее 60%.</w:t>
            </w:r>
          </w:p>
          <w:p w:rsidR="00B41A86" w:rsidRPr="000A5414" w:rsidRDefault="00B41A86" w:rsidP="000B65E1">
            <w:pPr>
              <w:pStyle w:val="TableParagraph"/>
              <w:ind w:left="10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Учащимися педагогического класса (группы) – 100%.</w:t>
            </w:r>
          </w:p>
        </w:tc>
      </w:tr>
      <w:tr w:rsidR="00B41A86" w:rsidRPr="000A5414" w:rsidTr="00B41A86">
        <w:trPr>
          <w:trHeight w:val="75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105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Проведение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образовательных событий (</w:t>
            </w:r>
            <w:proofErr w:type="spellStart"/>
            <w:r w:rsidRPr="000A5414">
              <w:rPr>
                <w:sz w:val="24"/>
                <w:szCs w:val="24"/>
              </w:rPr>
              <w:t>квестов</w:t>
            </w:r>
            <w:proofErr w:type="spellEnd"/>
            <w:r w:rsidRPr="000A5414">
              <w:rPr>
                <w:sz w:val="24"/>
                <w:szCs w:val="24"/>
              </w:rPr>
              <w:t>, экскурсий и др.) для учащихся, в том числе виртуальных,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A5414">
              <w:rPr>
                <w:sz w:val="24"/>
                <w:szCs w:val="24"/>
              </w:rPr>
              <w:t>педколледже</w:t>
            </w:r>
            <w:proofErr w:type="spellEnd"/>
            <w:r w:rsidRPr="000A5414">
              <w:rPr>
                <w:sz w:val="24"/>
                <w:szCs w:val="24"/>
              </w:rPr>
              <w:t>,</w:t>
            </w:r>
          </w:p>
          <w:p w:rsidR="00B41A86" w:rsidRPr="000A5414" w:rsidRDefault="00B41A86" w:rsidP="000B65E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proofErr w:type="gramStart"/>
            <w:r w:rsidRPr="000A5414">
              <w:rPr>
                <w:spacing w:val="-2"/>
                <w:sz w:val="24"/>
                <w:szCs w:val="24"/>
              </w:rPr>
              <w:t>ВУЗе</w:t>
            </w:r>
            <w:proofErr w:type="gramEnd"/>
            <w:r w:rsidRPr="000A54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212" w:right="202" w:hanging="2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Постоянно с </w:t>
            </w:r>
            <w:r w:rsidRPr="000A5414">
              <w:rPr>
                <w:spacing w:val="-2"/>
                <w:sz w:val="24"/>
                <w:szCs w:val="24"/>
              </w:rPr>
              <w:t xml:space="preserve">подведением </w:t>
            </w:r>
            <w:r w:rsidRPr="000A5414">
              <w:rPr>
                <w:sz w:val="24"/>
                <w:szCs w:val="24"/>
              </w:rPr>
              <w:t>итогов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конце </w:t>
            </w:r>
            <w:r w:rsidRPr="000A5414">
              <w:rPr>
                <w:spacing w:val="-2"/>
                <w:sz w:val="24"/>
                <w:szCs w:val="24"/>
              </w:rPr>
              <w:t>каждого полугодия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43" w:right="128" w:firstLine="3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Погружение в </w:t>
            </w:r>
            <w:r w:rsidRPr="000A5414">
              <w:rPr>
                <w:spacing w:val="-2"/>
                <w:sz w:val="24"/>
                <w:szCs w:val="24"/>
              </w:rPr>
              <w:t>профессию,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усиление </w:t>
            </w:r>
            <w:r w:rsidRPr="000A5414">
              <w:rPr>
                <w:sz w:val="24"/>
                <w:szCs w:val="24"/>
              </w:rPr>
              <w:t xml:space="preserve">мотивации выбора </w:t>
            </w:r>
            <w:r w:rsidRPr="000A5414">
              <w:rPr>
                <w:spacing w:val="-2"/>
                <w:sz w:val="24"/>
                <w:szCs w:val="24"/>
              </w:rPr>
              <w:t>педагогических профессий.</w:t>
            </w:r>
          </w:p>
        </w:tc>
      </w:tr>
      <w:tr w:rsidR="00B41A86" w:rsidRPr="000A5414" w:rsidTr="00B41A86">
        <w:trPr>
          <w:trHeight w:val="1100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85" w:type="dxa"/>
          </w:tcPr>
          <w:p w:rsidR="00B41A86" w:rsidRPr="00794E07" w:rsidRDefault="00B41A86" w:rsidP="000B65E1">
            <w:pPr>
              <w:shd w:val="clear" w:color="auto" w:fill="FFFFFF"/>
              <w:spacing w:before="250" w:after="125"/>
              <w:ind w:left="141" w:right="151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 xml:space="preserve">Проведение экскурсии в Колледж педагогического образования, информатики  и права </w:t>
            </w:r>
            <w:proofErr w:type="gramStart"/>
            <w:r w:rsidRPr="000A541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A5414">
              <w:rPr>
                <w:color w:val="000000"/>
                <w:sz w:val="24"/>
                <w:szCs w:val="24"/>
              </w:rPr>
              <w:t>. Абакана «</w:t>
            </w:r>
            <w:proofErr w:type="spellStart"/>
            <w:r w:rsidRPr="00794E07">
              <w:rPr>
                <w:color w:val="000000"/>
                <w:sz w:val="24"/>
                <w:szCs w:val="24"/>
              </w:rPr>
              <w:t>СПОсоб</w:t>
            </w:r>
            <w:proofErr w:type="spellEnd"/>
            <w:r w:rsidRPr="00794E07">
              <w:rPr>
                <w:color w:val="000000"/>
                <w:sz w:val="24"/>
                <w:szCs w:val="24"/>
              </w:rPr>
              <w:t xml:space="preserve"> открыть мир - </w:t>
            </w:r>
            <w:proofErr w:type="spellStart"/>
            <w:r w:rsidRPr="00794E07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794E07">
              <w:rPr>
                <w:color w:val="000000"/>
                <w:sz w:val="24"/>
                <w:szCs w:val="24"/>
              </w:rPr>
              <w:t xml:space="preserve"> мероприятие в </w:t>
            </w:r>
            <w:proofErr w:type="spellStart"/>
            <w:r w:rsidRPr="00794E07">
              <w:rPr>
                <w:color w:val="000000"/>
                <w:sz w:val="24"/>
                <w:szCs w:val="24"/>
              </w:rPr>
              <w:t>КПОИиП</w:t>
            </w:r>
            <w:proofErr w:type="spellEnd"/>
            <w:r w:rsidRPr="000A5414">
              <w:rPr>
                <w:color w:val="000000"/>
                <w:sz w:val="24"/>
                <w:szCs w:val="24"/>
              </w:rPr>
              <w:t>»</w:t>
            </w:r>
          </w:p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Усиление </w:t>
            </w:r>
            <w:r w:rsidRPr="000A5414">
              <w:rPr>
                <w:sz w:val="24"/>
                <w:szCs w:val="24"/>
              </w:rPr>
              <w:t xml:space="preserve">мотивации выбора </w:t>
            </w:r>
            <w:r w:rsidRPr="000A5414">
              <w:rPr>
                <w:spacing w:val="-2"/>
                <w:sz w:val="24"/>
                <w:szCs w:val="24"/>
              </w:rPr>
              <w:t>педагогических профессий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5.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Проведение экскурсии в Черногорский техникум отраслевых технологий. «Час знакомства»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Усиление </w:t>
            </w:r>
            <w:r w:rsidRPr="000A5414">
              <w:rPr>
                <w:sz w:val="24"/>
                <w:szCs w:val="24"/>
              </w:rPr>
              <w:t xml:space="preserve">мотивации выбора </w:t>
            </w:r>
            <w:r w:rsidRPr="000A5414">
              <w:rPr>
                <w:spacing w:val="-2"/>
                <w:sz w:val="24"/>
                <w:szCs w:val="24"/>
              </w:rPr>
              <w:t xml:space="preserve">педагогических профессий. Знакомство со студенческими буднями будущих педагогов начальных классов. 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6.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Отработка профессиональных навыков работы на практике в Филиалах школ №6 и №13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07" w:right="97" w:hanging="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</w:t>
            </w:r>
            <w:r w:rsidRPr="000A5414">
              <w:rPr>
                <w:spacing w:val="4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этапа</w:t>
            </w:r>
          </w:p>
          <w:p w:rsidR="00B41A86" w:rsidRPr="000A5414" w:rsidRDefault="00B41A86" w:rsidP="000B65E1">
            <w:pPr>
              <w:ind w:left="107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Предоставление учащимся возможности профессиональных проб, способствующих</w:t>
            </w:r>
            <w:r w:rsidRPr="000A5414">
              <w:rPr>
                <w:color w:val="000000"/>
                <w:sz w:val="24"/>
                <w:szCs w:val="24"/>
              </w:rPr>
              <w:br/>
              <w:t>формированию у них осознания себя в профессии педагога.</w:t>
            </w:r>
          </w:p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bCs/>
                <w:sz w:val="24"/>
                <w:szCs w:val="24"/>
              </w:rPr>
              <w:t>Понимание сути педагогических приемов и форм работы с детьми.</w:t>
            </w:r>
            <w:r w:rsidRPr="000A54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color w:val="000000"/>
                <w:sz w:val="24"/>
                <w:szCs w:val="24"/>
              </w:rPr>
              <w:t xml:space="preserve">Профессиональные пробы (педагогическое взаимодействие с учащимися младших классов, разработка и проведение мини-уроков, </w:t>
            </w:r>
            <w:r w:rsidRPr="000A5414">
              <w:rPr>
                <w:color w:val="000000"/>
                <w:sz w:val="24"/>
                <w:szCs w:val="24"/>
              </w:rPr>
              <w:lastRenderedPageBreak/>
              <w:t>воспитательных мероприятий.</w:t>
            </w:r>
            <w:proofErr w:type="gramEnd"/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A5414">
              <w:rPr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Проведение учащимися фрагмента классного часа для учащихся 1 класса «Секреты  общения и сотрудничества в классе».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</w:p>
        </w:tc>
      </w:tr>
      <w:tr w:rsidR="00B41A86" w:rsidRPr="000A5414" w:rsidTr="00B41A86">
        <w:trPr>
          <w:trHeight w:val="705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A5414">
              <w:rPr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«Как я стал учителем. История моего взросления». Встреча с выпускником школы, учащимся 3 курса Хакасского многопрофильного техникума, обучающегося по специальности учитель физической культуры </w:t>
            </w:r>
            <w:proofErr w:type="spellStart"/>
            <w:r w:rsidRPr="000A5414">
              <w:rPr>
                <w:sz w:val="24"/>
                <w:szCs w:val="24"/>
              </w:rPr>
              <w:t>Балашовым</w:t>
            </w:r>
            <w:proofErr w:type="spellEnd"/>
            <w:r w:rsidRPr="000A5414">
              <w:rPr>
                <w:sz w:val="24"/>
                <w:szCs w:val="24"/>
              </w:rPr>
              <w:t xml:space="preserve"> Павлом.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Декабрь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Социальный проект «Учителя-ветераны», поздравление учителей, работавших в МБОУ «СОШ № 7 имени </w:t>
            </w:r>
            <w:proofErr w:type="spellStart"/>
            <w:r w:rsidRPr="000A5414">
              <w:rPr>
                <w:sz w:val="24"/>
                <w:szCs w:val="24"/>
              </w:rPr>
              <w:t>П.А.Рубанова</w:t>
            </w:r>
            <w:proofErr w:type="spellEnd"/>
            <w:r w:rsidRPr="000A5414">
              <w:rPr>
                <w:sz w:val="24"/>
                <w:szCs w:val="24"/>
              </w:rPr>
              <w:t>»  с праздником 8- е марта,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Март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A5414">
              <w:rPr>
                <w:sz w:val="24"/>
                <w:szCs w:val="24"/>
              </w:rPr>
              <w:t>Треннинг</w:t>
            </w:r>
            <w:proofErr w:type="spellEnd"/>
            <w:r w:rsidRPr="000A5414">
              <w:rPr>
                <w:sz w:val="24"/>
                <w:szCs w:val="24"/>
              </w:rPr>
              <w:t xml:space="preserve"> лидерских способностей с участием  педагога- психолога  МБОУ ДО «Центр творчества и досуга» </w:t>
            </w:r>
            <w:proofErr w:type="spellStart"/>
            <w:r w:rsidRPr="000A5414">
              <w:rPr>
                <w:sz w:val="24"/>
                <w:szCs w:val="24"/>
              </w:rPr>
              <w:t>г</w:t>
            </w:r>
            <w:proofErr w:type="gramStart"/>
            <w:r w:rsidRPr="000A5414">
              <w:rPr>
                <w:sz w:val="24"/>
                <w:szCs w:val="24"/>
              </w:rPr>
              <w:t>.Ч</w:t>
            </w:r>
            <w:proofErr w:type="gramEnd"/>
            <w:r w:rsidRPr="000A5414">
              <w:rPr>
                <w:sz w:val="24"/>
                <w:szCs w:val="24"/>
              </w:rPr>
              <w:t>ерногорск</w:t>
            </w:r>
            <w:proofErr w:type="spellEnd"/>
            <w:r w:rsidRPr="000A5414"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Май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A5414">
              <w:rPr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 xml:space="preserve">Круглый стол «Движение </w:t>
            </w:r>
            <w:proofErr w:type="spellStart"/>
            <w:r w:rsidRPr="000A5414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0A5414">
              <w:rPr>
                <w:color w:val="000000"/>
                <w:sz w:val="24"/>
                <w:szCs w:val="24"/>
              </w:rPr>
              <w:t>, компетенция «Преподавание в младших классах»»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Ноябрь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Студенты и преподаватели наставники ЧТОТ, 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проекта.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сущности участия в конкурсе проф. Мастерства. Установление этапов работы с учащимися педагогического класса в данном направлении.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1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 xml:space="preserve">Экскурсии, в том числе виртуальные, в педагогические образовательные учреждения. </w:t>
            </w:r>
            <w:r w:rsidRPr="000A5414">
              <w:rPr>
                <w:sz w:val="24"/>
                <w:szCs w:val="24"/>
              </w:rPr>
              <w:t xml:space="preserve"> Учебные заведения республики Хакасия (</w:t>
            </w:r>
            <w:proofErr w:type="spellStart"/>
            <w:r w:rsidRPr="000A5414">
              <w:rPr>
                <w:sz w:val="24"/>
                <w:szCs w:val="24"/>
              </w:rPr>
              <w:t>Черногорск</w:t>
            </w:r>
            <w:proofErr w:type="spellEnd"/>
            <w:r w:rsidRPr="000A5414">
              <w:rPr>
                <w:sz w:val="24"/>
                <w:szCs w:val="24"/>
              </w:rPr>
              <w:t>, Абакан)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Декабрь-январь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54" w:right="30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Развитие мотивации, интереса к профессии.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Занятия по курсам внеурочной деятельности психолого-педагогической направленности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Освоение курсов программы внеурочной деятельности.</w:t>
            </w:r>
          </w:p>
          <w:p w:rsidR="00B41A86" w:rsidRPr="000A5414" w:rsidRDefault="00B41A86" w:rsidP="000B65E1">
            <w:pPr>
              <w:ind w:left="141" w:right="150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Развитие мотивации, интереса к профессии, приобретение учащимися педагогических, организаторских навыков, умений, необходимых для будущей профессии.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1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Участие в конкурсах, дающих преференции при</w:t>
            </w:r>
            <w:r w:rsidRPr="000A5414">
              <w:rPr>
                <w:color w:val="000000"/>
                <w:sz w:val="24"/>
                <w:szCs w:val="24"/>
              </w:rPr>
              <w:br/>
              <w:t>поступлении в Черногорский техникум отраслевых технологий.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Постоянно по</w:t>
            </w:r>
            <w:r w:rsidRPr="000A5414">
              <w:rPr>
                <w:color w:val="000000"/>
                <w:sz w:val="24"/>
                <w:szCs w:val="24"/>
              </w:rPr>
              <w:br/>
              <w:t>плану</w:t>
            </w:r>
            <w:r w:rsidRPr="000A5414">
              <w:rPr>
                <w:color w:val="000000"/>
                <w:sz w:val="24"/>
                <w:szCs w:val="24"/>
              </w:rPr>
              <w:br/>
              <w:t>техникума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proofErr w:type="spellStart"/>
            <w:r w:rsidRPr="000A5414">
              <w:rPr>
                <w:sz w:val="24"/>
                <w:szCs w:val="24"/>
              </w:rPr>
              <w:t>Портфолио</w:t>
            </w:r>
            <w:proofErr w:type="spellEnd"/>
            <w:r w:rsidRPr="000A5414">
              <w:rPr>
                <w:sz w:val="24"/>
                <w:szCs w:val="24"/>
              </w:rPr>
              <w:t xml:space="preserve"> учащихся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1"/>
              <w:jc w:val="both"/>
              <w:rPr>
                <w:color w:val="000000"/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Участие учителей русского языка и литературы, членов рабочей группы по реализации инновационного проекта во II Всероссийской профессиональной олимпиаде учителей по русскому языку «Хранители русского языка»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 2022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Повышение профессионального </w:t>
            </w:r>
            <w:r w:rsidRPr="000A5414">
              <w:rPr>
                <w:sz w:val="24"/>
                <w:szCs w:val="24"/>
              </w:rPr>
              <w:t>уровня педагогов.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ind w:left="141" w:right="151"/>
              <w:jc w:val="both"/>
              <w:rPr>
                <w:sz w:val="24"/>
                <w:szCs w:val="24"/>
              </w:rPr>
            </w:pPr>
            <w:r w:rsidRPr="000A5414">
              <w:rPr>
                <w:color w:val="000000"/>
                <w:sz w:val="24"/>
                <w:szCs w:val="24"/>
              </w:rPr>
              <w:t>Участие в научно-практических конференциях и форумах, проводимых</w:t>
            </w:r>
            <w:r w:rsidRPr="000A5414">
              <w:rPr>
                <w:color w:val="000000"/>
                <w:sz w:val="24"/>
                <w:szCs w:val="24"/>
              </w:rPr>
              <w:br/>
              <w:t>на базе Черногорского техникума отраслевых технологий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Члены рабочей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проекта, студенты и преподаватели ЧТОТ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jc w:val="bot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A5414">
              <w:rPr>
                <w:sz w:val="24"/>
                <w:szCs w:val="24"/>
              </w:rPr>
              <w:t>портфолио</w:t>
            </w:r>
            <w:proofErr w:type="spellEnd"/>
            <w:r w:rsidRPr="000A5414">
              <w:rPr>
                <w:sz w:val="24"/>
                <w:szCs w:val="24"/>
              </w:rPr>
              <w:t xml:space="preserve"> учащихся психолого-педагогического класса.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829" w:hanging="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Текущая работа по организации и </w:t>
            </w:r>
            <w:r w:rsidRPr="000A5414">
              <w:rPr>
                <w:spacing w:val="-2"/>
                <w:sz w:val="24"/>
                <w:szCs w:val="24"/>
              </w:rPr>
              <w:t>отслеживанию результативности социальных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практик.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212" w:right="202" w:hanging="2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Постоянно с </w:t>
            </w:r>
            <w:r w:rsidRPr="000A5414">
              <w:rPr>
                <w:spacing w:val="-2"/>
                <w:sz w:val="24"/>
                <w:szCs w:val="24"/>
              </w:rPr>
              <w:t xml:space="preserve">подведением </w:t>
            </w:r>
            <w:r w:rsidRPr="000A5414">
              <w:rPr>
                <w:sz w:val="24"/>
                <w:szCs w:val="24"/>
              </w:rPr>
              <w:t>итогов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конце </w:t>
            </w:r>
            <w:r w:rsidRPr="000A5414">
              <w:rPr>
                <w:spacing w:val="-2"/>
                <w:sz w:val="24"/>
                <w:szCs w:val="24"/>
              </w:rPr>
              <w:t>каждого полугодия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49" w:hanging="2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Директор, научный руководитель, </w:t>
            </w: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tabs>
                <w:tab w:val="left" w:pos="2139"/>
              </w:tabs>
              <w:ind w:left="106" w:right="97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Аналитические записки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A5414">
              <w:rPr>
                <w:spacing w:val="-6"/>
                <w:sz w:val="24"/>
                <w:szCs w:val="24"/>
              </w:rPr>
              <w:t>об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эффективности </w:t>
            </w:r>
            <w:r w:rsidRPr="000A5414">
              <w:rPr>
                <w:spacing w:val="-2"/>
                <w:sz w:val="24"/>
                <w:szCs w:val="24"/>
              </w:rPr>
              <w:t>социальных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практик, корректировка </w:t>
            </w:r>
            <w:r w:rsidRPr="000A5414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spacing w:line="251" w:lineRule="exact"/>
              <w:ind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tabs>
                <w:tab w:val="left" w:pos="1979"/>
              </w:tabs>
              <w:ind w:right="100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Проведение</w:t>
            </w:r>
            <w:r w:rsidRPr="000A5414">
              <w:rPr>
                <w:spacing w:val="8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психологических </w:t>
            </w:r>
            <w:r w:rsidRPr="000A5414">
              <w:rPr>
                <w:sz w:val="24"/>
                <w:szCs w:val="24"/>
              </w:rPr>
              <w:t>консультаций и тренингов для учащихся педагогического класса по определению индивидуальной траектории</w:t>
            </w:r>
          </w:p>
          <w:p w:rsidR="00B41A86" w:rsidRPr="000A5414" w:rsidRDefault="00B41A86" w:rsidP="000B65E1">
            <w:pPr>
              <w:pStyle w:val="TableParagraph"/>
              <w:ind w:right="829" w:hanging="7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профессионального и </w:t>
            </w:r>
            <w:r w:rsidRPr="000A5414">
              <w:rPr>
                <w:spacing w:val="-2"/>
                <w:sz w:val="24"/>
                <w:szCs w:val="24"/>
              </w:rPr>
              <w:t>личностного</w:t>
            </w:r>
            <w:r w:rsidRPr="000A5414">
              <w:rPr>
                <w:spacing w:val="-6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развития.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212" w:right="202" w:hanging="2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46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запросу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43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2"/>
                <w:sz w:val="24"/>
                <w:szCs w:val="24"/>
              </w:rPr>
              <w:t xml:space="preserve"> директора</w:t>
            </w:r>
          </w:p>
          <w:p w:rsidR="00B41A86" w:rsidRPr="000A5414" w:rsidRDefault="00B41A86" w:rsidP="000B65E1">
            <w:pPr>
              <w:pStyle w:val="TableParagraph"/>
              <w:ind w:left="158" w:right="149" w:hanging="2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5"/>
                <w:sz w:val="24"/>
                <w:szCs w:val="24"/>
              </w:rPr>
              <w:t xml:space="preserve"> УВР, педагог-психолог ОО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Выстраивание индивидуальной траектории профессионального </w:t>
            </w:r>
            <w:r w:rsidRPr="000A5414">
              <w:rPr>
                <w:sz w:val="24"/>
                <w:szCs w:val="24"/>
              </w:rPr>
              <w:t>развития</w:t>
            </w:r>
            <w:r w:rsidRPr="000A5414">
              <w:rPr>
                <w:spacing w:val="-10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учащихся.</w:t>
            </w:r>
          </w:p>
        </w:tc>
      </w:tr>
      <w:tr w:rsidR="00B41A86" w:rsidRPr="000A5414" w:rsidTr="00B41A86">
        <w:trPr>
          <w:trHeight w:val="1515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Участие в реализации 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социокультурных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 xml:space="preserve"> проектов, </w:t>
            </w:r>
            <w:r w:rsidRPr="000A5414">
              <w:rPr>
                <w:sz w:val="24"/>
                <w:szCs w:val="24"/>
              </w:rPr>
              <w:t>посещение мастер-классов</w:t>
            </w:r>
          </w:p>
          <w:p w:rsidR="00B41A86" w:rsidRPr="000A5414" w:rsidRDefault="00B41A86" w:rsidP="000B65E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Студентов и преподавателей ЧТОТ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22" w:right="113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Постоянно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по </w:t>
            </w:r>
            <w:r w:rsidRPr="000A5414">
              <w:rPr>
                <w:spacing w:val="-2"/>
                <w:sz w:val="24"/>
                <w:szCs w:val="24"/>
              </w:rPr>
              <w:t>плану Черногорского техникума отраслевых технологий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46" w:right="139" w:firstLine="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Научный руководитель, </w:t>
            </w: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spacing w:line="234" w:lineRule="exact"/>
              <w:ind w:left="146" w:right="13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5"/>
                <w:sz w:val="24"/>
                <w:szCs w:val="24"/>
              </w:rPr>
              <w:t xml:space="preserve">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spacing w:line="248" w:lineRule="exact"/>
              <w:ind w:left="106" w:right="171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Сборники</w:t>
            </w:r>
            <w:r w:rsidRPr="000A5414">
              <w:rPr>
                <w:spacing w:val="-1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проектов.</w:t>
            </w:r>
          </w:p>
          <w:p w:rsidR="00B41A86" w:rsidRPr="000A5414" w:rsidRDefault="00B41A86" w:rsidP="000B65E1">
            <w:pPr>
              <w:pStyle w:val="TableParagraph"/>
              <w:spacing w:before="1"/>
              <w:ind w:left="106" w:right="17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межпредметны</w:t>
            </w:r>
            <w:r>
              <w:rPr>
                <w:spacing w:val="-2"/>
                <w:sz w:val="24"/>
                <w:szCs w:val="24"/>
              </w:rPr>
              <w:t>х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заданий для 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 xml:space="preserve"> подготовки.</w:t>
            </w:r>
          </w:p>
        </w:tc>
      </w:tr>
      <w:tr w:rsidR="00B41A86" w:rsidRPr="000A5414" w:rsidTr="00B41A86">
        <w:trPr>
          <w:trHeight w:val="1182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Подготовка сборника </w:t>
            </w:r>
            <w:r w:rsidRPr="000A5414">
              <w:rPr>
                <w:spacing w:val="-2"/>
                <w:sz w:val="24"/>
                <w:szCs w:val="24"/>
              </w:rPr>
              <w:t>методических</w:t>
            </w:r>
            <w:r w:rsidRPr="000A5414">
              <w:rPr>
                <w:spacing w:val="-3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32" w:right="123"/>
              <w:jc w:val="right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8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итогу</w:t>
            </w:r>
            <w:r w:rsidRPr="000A5414">
              <w:rPr>
                <w:spacing w:val="-8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этапа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firstLine="14"/>
              <w:rPr>
                <w:sz w:val="24"/>
                <w:szCs w:val="24"/>
              </w:rPr>
            </w:pPr>
            <w:proofErr w:type="spellStart"/>
            <w:r w:rsidRPr="000A5414">
              <w:rPr>
                <w:spacing w:val="-5"/>
                <w:sz w:val="24"/>
                <w:szCs w:val="24"/>
              </w:rPr>
              <w:t>Н</w:t>
            </w:r>
            <w:r w:rsidRPr="000A5414">
              <w:rPr>
                <w:spacing w:val="-2"/>
                <w:sz w:val="24"/>
                <w:szCs w:val="24"/>
              </w:rPr>
              <w:t>учный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 xml:space="preserve"> руководитель,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left="18" w:firstLine="1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58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Сборник методических материалов</w:t>
            </w:r>
          </w:p>
        </w:tc>
      </w:tr>
      <w:tr w:rsidR="00B41A86" w:rsidRPr="000A5414" w:rsidTr="00B41A86">
        <w:trPr>
          <w:trHeight w:val="1396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Участие в научно- </w:t>
            </w:r>
            <w:r w:rsidRPr="000A5414">
              <w:rPr>
                <w:spacing w:val="-2"/>
                <w:sz w:val="24"/>
                <w:szCs w:val="24"/>
              </w:rPr>
              <w:t>практических конференциях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и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sz w:val="24"/>
                <w:szCs w:val="24"/>
              </w:rPr>
              <w:t>форумах</w:t>
            </w:r>
            <w:proofErr w:type="gramEnd"/>
            <w:r w:rsidRPr="000A5414">
              <w:rPr>
                <w:sz w:val="24"/>
                <w:szCs w:val="24"/>
              </w:rPr>
              <w:t>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проводимых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на базе университета.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Постоянно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по </w:t>
            </w:r>
            <w:r w:rsidRPr="000A5414">
              <w:rPr>
                <w:spacing w:val="-2"/>
                <w:sz w:val="24"/>
                <w:szCs w:val="24"/>
              </w:rPr>
              <w:t>плану университета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firstLine="1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научный руководитель,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left="18" w:firstLine="1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  <w:tcBorders>
              <w:top w:val="nil"/>
            </w:tcBorders>
          </w:tcPr>
          <w:p w:rsidR="00B41A86" w:rsidRPr="000A5414" w:rsidRDefault="00B41A86" w:rsidP="000B65E1">
            <w:pPr>
              <w:ind w:left="154" w:right="17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A5414">
              <w:rPr>
                <w:sz w:val="24"/>
                <w:szCs w:val="24"/>
              </w:rPr>
              <w:t>портфолио</w:t>
            </w:r>
            <w:proofErr w:type="spellEnd"/>
            <w:r w:rsidRPr="000A5414">
              <w:rPr>
                <w:sz w:val="24"/>
                <w:szCs w:val="24"/>
              </w:rPr>
              <w:t xml:space="preserve"> учащихся психолого-педагогического класса</w:t>
            </w:r>
          </w:p>
        </w:tc>
      </w:tr>
      <w:tr w:rsidR="00B41A86" w:rsidRPr="000A5414" w:rsidTr="00B41A86">
        <w:trPr>
          <w:trHeight w:val="1767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292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Мониторинг учебных, </w:t>
            </w:r>
            <w:proofErr w:type="spellStart"/>
            <w:r w:rsidRPr="000A5414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0A5414">
              <w:rPr>
                <w:spacing w:val="-2"/>
                <w:sz w:val="24"/>
                <w:szCs w:val="24"/>
              </w:rPr>
              <w:t>, личностных</w:t>
            </w:r>
            <w:r w:rsidRPr="000A5414">
              <w:rPr>
                <w:spacing w:val="-3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результатов </w:t>
            </w:r>
            <w:r w:rsidRPr="000A5414">
              <w:rPr>
                <w:sz w:val="24"/>
                <w:szCs w:val="24"/>
              </w:rPr>
              <w:t xml:space="preserve">образования, влияния </w:t>
            </w:r>
            <w:r w:rsidRPr="000A5414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0A5414">
              <w:rPr>
                <w:sz w:val="24"/>
                <w:szCs w:val="24"/>
              </w:rPr>
              <w:t xml:space="preserve">социализации </w:t>
            </w:r>
            <w:proofErr w:type="gramStart"/>
            <w:r w:rsidRPr="000A5414">
              <w:rPr>
                <w:sz w:val="24"/>
                <w:szCs w:val="24"/>
              </w:rPr>
              <w:t>на</w:t>
            </w:r>
            <w:proofErr w:type="gramEnd"/>
            <w:r w:rsidRPr="000A5414">
              <w:rPr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sz w:val="24"/>
                <w:szCs w:val="24"/>
              </w:rPr>
              <w:t>их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качество.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212" w:right="202" w:hanging="2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Постоянно с </w:t>
            </w:r>
            <w:r w:rsidRPr="000A5414">
              <w:rPr>
                <w:spacing w:val="-2"/>
                <w:sz w:val="24"/>
                <w:szCs w:val="24"/>
              </w:rPr>
              <w:t xml:space="preserve">подведением </w:t>
            </w:r>
            <w:r w:rsidRPr="000A5414">
              <w:rPr>
                <w:sz w:val="24"/>
                <w:szCs w:val="24"/>
              </w:rPr>
              <w:t>итогов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конце </w:t>
            </w:r>
            <w:r w:rsidRPr="000A5414">
              <w:rPr>
                <w:spacing w:val="-2"/>
                <w:sz w:val="24"/>
                <w:szCs w:val="24"/>
              </w:rPr>
              <w:t>каждого полугодия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60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директора по УВР, </w:t>
            </w: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133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Аналитические </w:t>
            </w:r>
            <w:r w:rsidRPr="000A5414">
              <w:rPr>
                <w:sz w:val="24"/>
                <w:szCs w:val="24"/>
              </w:rPr>
              <w:t xml:space="preserve">записки об </w:t>
            </w:r>
            <w:r w:rsidRPr="000A5414">
              <w:rPr>
                <w:spacing w:val="-2"/>
                <w:sz w:val="24"/>
                <w:szCs w:val="24"/>
              </w:rPr>
              <w:t>эффективности социальных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 xml:space="preserve">практик, корректировки </w:t>
            </w:r>
            <w:r w:rsidRPr="000A5414">
              <w:rPr>
                <w:sz w:val="24"/>
                <w:szCs w:val="24"/>
              </w:rPr>
              <w:t>рабочих программ.</w:t>
            </w:r>
          </w:p>
        </w:tc>
      </w:tr>
      <w:tr w:rsidR="00B41A86" w:rsidRPr="000A5414" w:rsidTr="00B41A86">
        <w:trPr>
          <w:trHeight w:val="252"/>
        </w:trPr>
        <w:tc>
          <w:tcPr>
            <w:tcW w:w="9558" w:type="dxa"/>
            <w:gridSpan w:val="5"/>
          </w:tcPr>
          <w:p w:rsidR="00B41A86" w:rsidRPr="000A5414" w:rsidRDefault="00B41A86" w:rsidP="000B65E1">
            <w:pPr>
              <w:pStyle w:val="TableParagraph"/>
              <w:spacing w:line="232" w:lineRule="exact"/>
              <w:ind w:left="2924" w:right="2921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IV</w:t>
            </w:r>
            <w:r w:rsidRPr="000A5414">
              <w:rPr>
                <w:spacing w:val="-10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этап.</w:t>
            </w:r>
            <w:r w:rsidRPr="000A5414">
              <w:rPr>
                <w:spacing w:val="-8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Рефлексивный</w:t>
            </w:r>
            <w:r w:rsidRPr="000A5414">
              <w:rPr>
                <w:spacing w:val="38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(обобщающий)</w:t>
            </w:r>
          </w:p>
        </w:tc>
      </w:tr>
      <w:tr w:rsidR="00B41A86" w:rsidRPr="000A5414" w:rsidTr="00B41A86">
        <w:trPr>
          <w:trHeight w:val="2020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rPr>
                <w:sz w:val="24"/>
                <w:szCs w:val="24"/>
              </w:rPr>
            </w:pPr>
            <w:r w:rsidRPr="002A659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16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Обобщение и </w:t>
            </w:r>
            <w:r w:rsidRPr="000A5414">
              <w:rPr>
                <w:spacing w:val="-2"/>
                <w:sz w:val="24"/>
                <w:szCs w:val="24"/>
              </w:rPr>
              <w:t>систематизация результатов 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384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Сентябрь</w:t>
            </w:r>
            <w:r w:rsidRPr="000A5414">
              <w:rPr>
                <w:sz w:val="24"/>
                <w:szCs w:val="24"/>
              </w:rPr>
              <w:t xml:space="preserve"> </w:t>
            </w:r>
            <w:r w:rsidRPr="000A5414">
              <w:rPr>
                <w:spacing w:val="-10"/>
                <w:sz w:val="24"/>
                <w:szCs w:val="24"/>
              </w:rPr>
              <w:t>–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ind w:left="29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октябрь</w:t>
            </w:r>
            <w:r w:rsidRPr="000A5414">
              <w:rPr>
                <w:spacing w:val="-9"/>
                <w:sz w:val="24"/>
                <w:szCs w:val="24"/>
              </w:rPr>
              <w:t xml:space="preserve"> </w:t>
            </w:r>
            <w:r w:rsidRPr="000A541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60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директора по УВР, </w:t>
            </w: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Разработаны методические </w:t>
            </w:r>
            <w:r w:rsidRPr="000A5414">
              <w:rPr>
                <w:sz w:val="24"/>
                <w:szCs w:val="24"/>
              </w:rPr>
              <w:t xml:space="preserve">рекомендации для </w:t>
            </w:r>
            <w:r w:rsidRPr="000A5414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0A5414">
              <w:rPr>
                <w:sz w:val="24"/>
                <w:szCs w:val="24"/>
              </w:rPr>
              <w:t xml:space="preserve">школ по созданию и </w:t>
            </w:r>
            <w:r w:rsidRPr="000A5414">
              <w:rPr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0A5414">
              <w:rPr>
                <w:spacing w:val="-2"/>
                <w:sz w:val="24"/>
                <w:szCs w:val="24"/>
              </w:rPr>
              <w:t>педагогического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класса (группы).</w:t>
            </w:r>
          </w:p>
        </w:tc>
      </w:tr>
      <w:tr w:rsidR="00B41A86" w:rsidRPr="000A5414" w:rsidTr="00B41A86">
        <w:trPr>
          <w:trHeight w:val="1767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155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Анализ результатов внедрения разработанных продуктов в практику деятельности ОО по </w:t>
            </w:r>
            <w:r w:rsidRPr="000A5414">
              <w:rPr>
                <w:spacing w:val="-2"/>
                <w:sz w:val="24"/>
                <w:szCs w:val="24"/>
              </w:rPr>
              <w:t xml:space="preserve">организации обучения </w:t>
            </w:r>
            <w:r w:rsidRPr="000A5414">
              <w:rPr>
                <w:sz w:val="24"/>
                <w:szCs w:val="24"/>
              </w:rPr>
              <w:t>в условиях</w:t>
            </w:r>
          </w:p>
          <w:p w:rsidR="00B41A86" w:rsidRPr="000A5414" w:rsidRDefault="00B41A86" w:rsidP="000B65E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A5414">
              <w:rPr>
                <w:w w:val="95"/>
                <w:sz w:val="24"/>
                <w:szCs w:val="24"/>
              </w:rPr>
              <w:t>педагогического</w:t>
            </w:r>
            <w:r w:rsidRPr="000A5414">
              <w:rPr>
                <w:spacing w:val="49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49" w:lineRule="exact"/>
              <w:ind w:left="122" w:right="115"/>
              <w:jc w:val="center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Ноябрь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37" w:lineRule="auto"/>
              <w:ind w:left="18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Методические </w:t>
            </w:r>
            <w:r w:rsidRPr="000A5414">
              <w:rPr>
                <w:sz w:val="24"/>
                <w:szCs w:val="24"/>
              </w:rPr>
              <w:t xml:space="preserve">рекомендации для </w:t>
            </w:r>
            <w:r w:rsidRPr="000A5414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0A5414">
              <w:rPr>
                <w:sz w:val="24"/>
                <w:szCs w:val="24"/>
              </w:rPr>
              <w:t xml:space="preserve">школ по созданию и </w:t>
            </w:r>
            <w:r w:rsidRPr="000A5414">
              <w:rPr>
                <w:spacing w:val="-2"/>
                <w:sz w:val="24"/>
                <w:szCs w:val="24"/>
              </w:rPr>
              <w:t>деятельности педагогических</w:t>
            </w:r>
          </w:p>
          <w:p w:rsidR="00B41A86" w:rsidRPr="000A5414" w:rsidRDefault="00B41A86" w:rsidP="000B65E1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классов.</w:t>
            </w:r>
          </w:p>
        </w:tc>
      </w:tr>
      <w:tr w:rsidR="00B41A86" w:rsidRPr="000A5414" w:rsidTr="00B41A86">
        <w:trPr>
          <w:trHeight w:val="1263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spacing w:line="251" w:lineRule="exact"/>
              <w:ind w:right="-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155" w:firstLine="2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Проведение методического совета,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заседания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рабочей группы по выработке предложений </w:t>
            </w:r>
            <w:proofErr w:type="gramStart"/>
            <w:r w:rsidRPr="000A5414">
              <w:rPr>
                <w:sz w:val="24"/>
                <w:szCs w:val="24"/>
              </w:rPr>
              <w:t>по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A5414">
              <w:rPr>
                <w:w w:val="95"/>
                <w:sz w:val="24"/>
                <w:szCs w:val="24"/>
              </w:rPr>
              <w:t>корректировки</w:t>
            </w:r>
            <w:r w:rsidRPr="000A5414">
              <w:rPr>
                <w:spacing w:val="46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20" w:right="115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Ноябрь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30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Директор, </w:t>
            </w: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spacing w:line="251" w:lineRule="exact"/>
              <w:ind w:left="18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5"/>
                <w:sz w:val="24"/>
                <w:szCs w:val="24"/>
              </w:rPr>
              <w:t xml:space="preserve">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633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Протоколы с решениями о </w:t>
            </w:r>
            <w:r w:rsidRPr="000A5414">
              <w:rPr>
                <w:spacing w:val="-2"/>
                <w:sz w:val="24"/>
                <w:szCs w:val="24"/>
              </w:rPr>
              <w:t xml:space="preserve">внесении </w:t>
            </w:r>
            <w:r w:rsidRPr="000A5414">
              <w:rPr>
                <w:sz w:val="24"/>
                <w:szCs w:val="24"/>
              </w:rPr>
              <w:t>корректировок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A5414">
              <w:rPr>
                <w:sz w:val="24"/>
                <w:szCs w:val="24"/>
              </w:rPr>
              <w:t>в</w:t>
            </w:r>
            <w:proofErr w:type="gramEnd"/>
          </w:p>
          <w:p w:rsidR="00B41A86" w:rsidRPr="000A5414" w:rsidRDefault="00B41A86" w:rsidP="000B65E1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проект.</w:t>
            </w:r>
          </w:p>
        </w:tc>
      </w:tr>
      <w:tr w:rsidR="00B41A86" w:rsidRPr="000A5414" w:rsidTr="00B41A86">
        <w:trPr>
          <w:trHeight w:val="1009"/>
        </w:trPr>
        <w:tc>
          <w:tcPr>
            <w:tcW w:w="741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Корректировка</w:t>
            </w:r>
            <w:r w:rsidRPr="000A5414">
              <w:rPr>
                <w:spacing w:val="-12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проекта</w:t>
            </w:r>
            <w:r w:rsidRPr="000A5414">
              <w:rPr>
                <w:spacing w:val="-12"/>
                <w:sz w:val="24"/>
                <w:szCs w:val="24"/>
              </w:rPr>
              <w:t xml:space="preserve"> </w:t>
            </w:r>
            <w:r w:rsidRPr="000A5414">
              <w:rPr>
                <w:spacing w:val="-10"/>
                <w:sz w:val="24"/>
                <w:szCs w:val="24"/>
              </w:rPr>
              <w:t>и</w:t>
            </w:r>
          </w:p>
          <w:p w:rsidR="00B41A86" w:rsidRPr="000A5414" w:rsidRDefault="00B41A86" w:rsidP="000B65E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всех</w:t>
            </w:r>
            <w:r w:rsidRPr="000A5414">
              <w:rPr>
                <w:spacing w:val="2"/>
                <w:sz w:val="24"/>
                <w:szCs w:val="24"/>
              </w:rPr>
              <w:t xml:space="preserve"> </w:t>
            </w:r>
            <w:r w:rsidRPr="000A5414">
              <w:rPr>
                <w:spacing w:val="-2"/>
                <w:sz w:val="24"/>
                <w:szCs w:val="24"/>
              </w:rPr>
              <w:t>учебно-методических,</w:t>
            </w:r>
          </w:p>
          <w:p w:rsidR="00B41A86" w:rsidRPr="000A5414" w:rsidRDefault="00B41A86" w:rsidP="000B65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нормативно-правовых сопутствующих материалов.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pacing w:val="-4"/>
                <w:sz w:val="24"/>
                <w:szCs w:val="24"/>
              </w:rPr>
              <w:t>Ноябрь 2024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30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Директор, </w:t>
            </w: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spacing w:line="253" w:lineRule="exact"/>
              <w:ind w:left="18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5"/>
                <w:sz w:val="24"/>
                <w:szCs w:val="24"/>
              </w:rPr>
              <w:t xml:space="preserve">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35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Проект и пакет документов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его </w:t>
            </w:r>
            <w:r w:rsidRPr="000A5414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B41A86" w:rsidRPr="000A5414" w:rsidTr="00B41A86">
        <w:trPr>
          <w:trHeight w:val="280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spacing w:line="251" w:lineRule="exact"/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right="374" w:hanging="71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Презентация результатов проекта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муниципальной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и </w:t>
            </w:r>
            <w:r w:rsidRPr="000A5414">
              <w:rPr>
                <w:spacing w:val="-2"/>
                <w:sz w:val="24"/>
                <w:szCs w:val="24"/>
              </w:rPr>
              <w:t>региональной педагогической общественности.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tabs>
                <w:tab w:val="left" w:pos="1692"/>
              </w:tabs>
              <w:ind w:left="132" w:right="230" w:firstLine="28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В течение учебного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года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ind w:left="18" w:right="130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Директор, </w:t>
            </w: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>директора</w:t>
            </w:r>
          </w:p>
          <w:p w:rsidR="00B41A86" w:rsidRPr="000A5414" w:rsidRDefault="00B41A86" w:rsidP="000B65E1">
            <w:pPr>
              <w:pStyle w:val="TableParagraph"/>
              <w:spacing w:line="251" w:lineRule="exact"/>
              <w:ind w:left="18" w:right="13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по</w:t>
            </w:r>
            <w:r w:rsidRPr="000A5414">
              <w:rPr>
                <w:spacing w:val="-5"/>
                <w:sz w:val="24"/>
                <w:szCs w:val="24"/>
              </w:rPr>
              <w:t xml:space="preserve"> УВР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438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 xml:space="preserve">Обобщение инновационного </w:t>
            </w:r>
            <w:r w:rsidRPr="000A5414">
              <w:rPr>
                <w:sz w:val="24"/>
                <w:szCs w:val="24"/>
              </w:rPr>
              <w:t>опыта.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Материалы </w:t>
            </w:r>
            <w:proofErr w:type="gramStart"/>
            <w:r w:rsidRPr="000A5414">
              <w:rPr>
                <w:sz w:val="24"/>
                <w:szCs w:val="24"/>
              </w:rPr>
              <w:t>стендовой</w:t>
            </w:r>
            <w:proofErr w:type="gramEnd"/>
            <w:r w:rsidRPr="000A5414">
              <w:rPr>
                <w:sz w:val="24"/>
                <w:szCs w:val="24"/>
              </w:rPr>
              <w:t xml:space="preserve"> и </w:t>
            </w:r>
            <w:r w:rsidRPr="000A5414">
              <w:rPr>
                <w:spacing w:val="-2"/>
                <w:sz w:val="24"/>
                <w:szCs w:val="24"/>
              </w:rPr>
              <w:t>электронной</w:t>
            </w:r>
          </w:p>
          <w:p w:rsidR="00B41A86" w:rsidRPr="000A5414" w:rsidRDefault="00B41A86" w:rsidP="000B65E1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B41A86" w:rsidRPr="000A5414" w:rsidTr="00B41A86">
        <w:trPr>
          <w:trHeight w:val="1516"/>
        </w:trPr>
        <w:tc>
          <w:tcPr>
            <w:tcW w:w="741" w:type="dxa"/>
          </w:tcPr>
          <w:p w:rsidR="00B41A86" w:rsidRPr="002A659B" w:rsidRDefault="00B41A86" w:rsidP="000B65E1">
            <w:pPr>
              <w:pStyle w:val="TableParagraph"/>
              <w:spacing w:line="251" w:lineRule="exact"/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5" w:type="dxa"/>
          </w:tcPr>
          <w:p w:rsidR="00B41A86" w:rsidRPr="000A5414" w:rsidRDefault="00B41A86" w:rsidP="000B65E1">
            <w:pPr>
              <w:pStyle w:val="TableParagraph"/>
              <w:ind w:hanging="40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Определение направлений </w:t>
            </w:r>
            <w:r w:rsidRPr="000A5414">
              <w:rPr>
                <w:spacing w:val="-2"/>
                <w:sz w:val="24"/>
                <w:szCs w:val="24"/>
              </w:rPr>
              <w:t>дальнейшего совершенствования деятельности ОО в рамках реализации инновационного проекта</w:t>
            </w:r>
          </w:p>
        </w:tc>
        <w:tc>
          <w:tcPr>
            <w:tcW w:w="1815" w:type="dxa"/>
          </w:tcPr>
          <w:p w:rsidR="00B41A86" w:rsidRPr="000A5414" w:rsidRDefault="00B41A86" w:rsidP="000B65E1">
            <w:pPr>
              <w:pStyle w:val="TableParagraph"/>
              <w:spacing w:line="252" w:lineRule="exact"/>
              <w:ind w:left="122" w:right="113"/>
              <w:jc w:val="center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Ноябрь 2023</w:t>
            </w:r>
          </w:p>
        </w:tc>
        <w:tc>
          <w:tcPr>
            <w:tcW w:w="1707" w:type="dxa"/>
          </w:tcPr>
          <w:p w:rsidR="00B41A86" w:rsidRPr="000A5414" w:rsidRDefault="00B41A86" w:rsidP="000B65E1">
            <w:pPr>
              <w:pStyle w:val="TableParagraph"/>
              <w:spacing w:line="250" w:lineRule="exact"/>
              <w:ind w:left="160" w:right="129"/>
              <w:rPr>
                <w:sz w:val="24"/>
                <w:szCs w:val="24"/>
              </w:rPr>
            </w:pPr>
            <w:r w:rsidRPr="000A5414">
              <w:rPr>
                <w:spacing w:val="-2"/>
                <w:sz w:val="24"/>
                <w:szCs w:val="24"/>
              </w:rPr>
              <w:t>Директор,</w:t>
            </w:r>
          </w:p>
          <w:p w:rsidR="00B41A86" w:rsidRPr="000A5414" w:rsidRDefault="00B41A86" w:rsidP="000B65E1">
            <w:pPr>
              <w:pStyle w:val="TableParagraph"/>
              <w:ind w:left="160" w:right="129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>Зам.</w:t>
            </w:r>
            <w:r w:rsidRPr="000A5414">
              <w:rPr>
                <w:spacing w:val="-14"/>
                <w:sz w:val="24"/>
                <w:szCs w:val="24"/>
              </w:rPr>
              <w:t xml:space="preserve"> </w:t>
            </w:r>
            <w:r w:rsidRPr="000A5414">
              <w:rPr>
                <w:sz w:val="24"/>
                <w:szCs w:val="24"/>
              </w:rPr>
              <w:t xml:space="preserve">директора по УВР, </w:t>
            </w:r>
            <w:r w:rsidRPr="000A5414">
              <w:rPr>
                <w:spacing w:val="-2"/>
                <w:sz w:val="24"/>
                <w:szCs w:val="24"/>
              </w:rPr>
              <w:t xml:space="preserve">Руководитель проектной группы </w:t>
            </w:r>
            <w:r w:rsidRPr="000A5414">
              <w:rPr>
                <w:sz w:val="24"/>
                <w:szCs w:val="24"/>
              </w:rPr>
              <w:t xml:space="preserve">по реализации </w:t>
            </w:r>
            <w:r w:rsidRPr="000A5414">
              <w:rPr>
                <w:spacing w:val="-2"/>
                <w:sz w:val="24"/>
                <w:szCs w:val="24"/>
              </w:rPr>
              <w:t>инновационного проекта</w:t>
            </w:r>
          </w:p>
        </w:tc>
        <w:tc>
          <w:tcPr>
            <w:tcW w:w="2310" w:type="dxa"/>
          </w:tcPr>
          <w:p w:rsidR="00B41A86" w:rsidRPr="000A5414" w:rsidRDefault="00B41A86" w:rsidP="000B65E1">
            <w:pPr>
              <w:pStyle w:val="TableParagraph"/>
              <w:ind w:left="106" w:right="505"/>
              <w:rPr>
                <w:sz w:val="24"/>
                <w:szCs w:val="24"/>
              </w:rPr>
            </w:pPr>
            <w:r w:rsidRPr="000A5414">
              <w:rPr>
                <w:sz w:val="24"/>
                <w:szCs w:val="24"/>
              </w:rPr>
              <w:t xml:space="preserve">План реализации инновационного проекта на 2023-2024 </w:t>
            </w:r>
            <w:proofErr w:type="spellStart"/>
            <w:r w:rsidRPr="000A5414">
              <w:rPr>
                <w:sz w:val="24"/>
                <w:szCs w:val="24"/>
              </w:rPr>
              <w:t>у.</w:t>
            </w:r>
            <w:proofErr w:type="gramStart"/>
            <w:r w:rsidRPr="000A541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A5414">
              <w:rPr>
                <w:sz w:val="24"/>
                <w:szCs w:val="24"/>
              </w:rPr>
              <w:t>.</w:t>
            </w:r>
          </w:p>
        </w:tc>
      </w:tr>
    </w:tbl>
    <w:p w:rsidR="00A32D3E" w:rsidRDefault="00A32D3E">
      <w:pPr>
        <w:spacing w:line="258" w:lineRule="exact"/>
        <w:rPr>
          <w:sz w:val="24"/>
        </w:rPr>
        <w:sectPr w:rsidR="00A32D3E">
          <w:type w:val="continuous"/>
          <w:pgSz w:w="11900" w:h="16840"/>
          <w:pgMar w:top="1400" w:right="700" w:bottom="1125" w:left="1580" w:header="720" w:footer="720" w:gutter="0"/>
          <w:cols w:space="720"/>
        </w:sectPr>
      </w:pPr>
    </w:p>
    <w:p w:rsidR="00A32D3E" w:rsidRDefault="00A32D3E">
      <w:pPr>
        <w:spacing w:line="255" w:lineRule="exact"/>
        <w:rPr>
          <w:sz w:val="24"/>
        </w:rPr>
        <w:sectPr w:rsidR="00A32D3E">
          <w:type w:val="continuous"/>
          <w:pgSz w:w="11900" w:h="16840"/>
          <w:pgMar w:top="1140" w:right="700" w:bottom="280" w:left="1580" w:header="720" w:footer="720" w:gutter="0"/>
          <w:cols w:space="720"/>
        </w:sectPr>
      </w:pPr>
    </w:p>
    <w:p w:rsidR="00A32D3E" w:rsidRDefault="00A32D3E" w:rsidP="00B41A86">
      <w:pPr>
        <w:pStyle w:val="a3"/>
        <w:ind w:left="0" w:firstLine="0"/>
        <w:rPr>
          <w:sz w:val="20"/>
        </w:rPr>
      </w:pPr>
    </w:p>
    <w:sectPr w:rsidR="00A32D3E" w:rsidSect="00A32D3E">
      <w:pgSz w:w="11900" w:h="16840"/>
      <w:pgMar w:top="11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74E"/>
    <w:multiLevelType w:val="hybridMultilevel"/>
    <w:tmpl w:val="7D244AC0"/>
    <w:lvl w:ilvl="0" w:tplc="35E01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7C4C"/>
    <w:multiLevelType w:val="hybridMultilevel"/>
    <w:tmpl w:val="90C66DBC"/>
    <w:lvl w:ilvl="0" w:tplc="58CA9672">
      <w:start w:val="1"/>
      <w:numFmt w:val="decimal"/>
      <w:lvlText w:val="%1."/>
      <w:lvlJc w:val="left"/>
      <w:pPr>
        <w:ind w:left="83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D0C272">
      <w:numFmt w:val="bullet"/>
      <w:lvlText w:val="•"/>
      <w:lvlJc w:val="left"/>
      <w:pPr>
        <w:ind w:left="1718" w:hanging="247"/>
      </w:pPr>
      <w:rPr>
        <w:rFonts w:hint="default"/>
        <w:lang w:val="ru-RU" w:eastAsia="en-US" w:bidi="ar-SA"/>
      </w:rPr>
    </w:lvl>
    <w:lvl w:ilvl="2" w:tplc="4A02AA44">
      <w:numFmt w:val="bullet"/>
      <w:lvlText w:val="•"/>
      <w:lvlJc w:val="left"/>
      <w:pPr>
        <w:ind w:left="2596" w:hanging="247"/>
      </w:pPr>
      <w:rPr>
        <w:rFonts w:hint="default"/>
        <w:lang w:val="ru-RU" w:eastAsia="en-US" w:bidi="ar-SA"/>
      </w:rPr>
    </w:lvl>
    <w:lvl w:ilvl="3" w:tplc="772445BE">
      <w:numFmt w:val="bullet"/>
      <w:lvlText w:val="•"/>
      <w:lvlJc w:val="left"/>
      <w:pPr>
        <w:ind w:left="3474" w:hanging="247"/>
      </w:pPr>
      <w:rPr>
        <w:rFonts w:hint="default"/>
        <w:lang w:val="ru-RU" w:eastAsia="en-US" w:bidi="ar-SA"/>
      </w:rPr>
    </w:lvl>
    <w:lvl w:ilvl="4" w:tplc="E09443F4">
      <w:numFmt w:val="bullet"/>
      <w:lvlText w:val="•"/>
      <w:lvlJc w:val="left"/>
      <w:pPr>
        <w:ind w:left="4352" w:hanging="247"/>
      </w:pPr>
      <w:rPr>
        <w:rFonts w:hint="default"/>
        <w:lang w:val="ru-RU" w:eastAsia="en-US" w:bidi="ar-SA"/>
      </w:rPr>
    </w:lvl>
    <w:lvl w:ilvl="5" w:tplc="499E9CE2">
      <w:numFmt w:val="bullet"/>
      <w:lvlText w:val="•"/>
      <w:lvlJc w:val="left"/>
      <w:pPr>
        <w:ind w:left="5230" w:hanging="247"/>
      </w:pPr>
      <w:rPr>
        <w:rFonts w:hint="default"/>
        <w:lang w:val="ru-RU" w:eastAsia="en-US" w:bidi="ar-SA"/>
      </w:rPr>
    </w:lvl>
    <w:lvl w:ilvl="6" w:tplc="32DEF9E2">
      <w:numFmt w:val="bullet"/>
      <w:lvlText w:val="•"/>
      <w:lvlJc w:val="left"/>
      <w:pPr>
        <w:ind w:left="6108" w:hanging="247"/>
      </w:pPr>
      <w:rPr>
        <w:rFonts w:hint="default"/>
        <w:lang w:val="ru-RU" w:eastAsia="en-US" w:bidi="ar-SA"/>
      </w:rPr>
    </w:lvl>
    <w:lvl w:ilvl="7" w:tplc="EA3246DE">
      <w:numFmt w:val="bullet"/>
      <w:lvlText w:val="•"/>
      <w:lvlJc w:val="left"/>
      <w:pPr>
        <w:ind w:left="6986" w:hanging="247"/>
      </w:pPr>
      <w:rPr>
        <w:rFonts w:hint="default"/>
        <w:lang w:val="ru-RU" w:eastAsia="en-US" w:bidi="ar-SA"/>
      </w:rPr>
    </w:lvl>
    <w:lvl w:ilvl="8" w:tplc="2C228F7E">
      <w:numFmt w:val="bullet"/>
      <w:lvlText w:val="•"/>
      <w:lvlJc w:val="left"/>
      <w:pPr>
        <w:ind w:left="7864" w:hanging="2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D3E"/>
    <w:rsid w:val="00057C6D"/>
    <w:rsid w:val="005F76A4"/>
    <w:rsid w:val="00A32D3E"/>
    <w:rsid w:val="00B41A86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D3E"/>
    <w:pPr>
      <w:ind w:left="8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D3E"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rsid w:val="00A32D3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4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2022-07-29T06:19:00Z</dcterms:created>
  <dcterms:modified xsi:type="dcterms:W3CDTF">2022-10-20T18:57:00Z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